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875" w:rsidRDefault="00F00875" w:rsidP="008A38F9">
      <w:pPr>
        <w:jc w:val="center"/>
        <w:rPr>
          <w:rFonts w:ascii="Arial" w:hAnsi="Arial" w:cs="Arial"/>
          <w:b/>
          <w:sz w:val="28"/>
        </w:rPr>
      </w:pPr>
    </w:p>
    <w:p w:rsidR="00F00875" w:rsidRDefault="00F00875" w:rsidP="008A38F9">
      <w:pPr>
        <w:jc w:val="center"/>
        <w:rPr>
          <w:rFonts w:ascii="Arial" w:hAnsi="Arial" w:cs="Arial"/>
          <w:b/>
          <w:sz w:val="28"/>
        </w:rPr>
      </w:pPr>
    </w:p>
    <w:p w:rsidR="00F00875" w:rsidRDefault="00F00875" w:rsidP="008A38F9">
      <w:pPr>
        <w:jc w:val="center"/>
        <w:rPr>
          <w:rFonts w:ascii="Arial" w:hAnsi="Arial" w:cs="Arial"/>
          <w:b/>
          <w:sz w:val="28"/>
        </w:rPr>
      </w:pPr>
    </w:p>
    <w:p w:rsidR="00F00875" w:rsidRPr="00F00875" w:rsidRDefault="00F00875" w:rsidP="008A38F9">
      <w:pPr>
        <w:jc w:val="center"/>
        <w:rPr>
          <w:rFonts w:ascii="Arial" w:hAnsi="Arial" w:cs="Arial"/>
          <w:b/>
          <w:sz w:val="32"/>
        </w:rPr>
      </w:pPr>
    </w:p>
    <w:p w:rsidR="00F00875" w:rsidRPr="00F00875" w:rsidRDefault="008A38F9" w:rsidP="008A38F9">
      <w:pPr>
        <w:jc w:val="center"/>
        <w:rPr>
          <w:rFonts w:ascii="Arial" w:hAnsi="Arial" w:cs="Arial"/>
          <w:b/>
          <w:sz w:val="32"/>
        </w:rPr>
      </w:pPr>
      <w:r w:rsidRPr="00F00875">
        <w:rPr>
          <w:rFonts w:ascii="Arial" w:hAnsi="Arial" w:cs="Arial"/>
          <w:b/>
          <w:sz w:val="32"/>
        </w:rPr>
        <w:t xml:space="preserve">Vereinbarung zur Auftragsdatenverarbeitung </w:t>
      </w:r>
    </w:p>
    <w:p w:rsidR="00942356" w:rsidRPr="00F00875" w:rsidRDefault="008A38F9" w:rsidP="008A38F9">
      <w:pPr>
        <w:jc w:val="center"/>
        <w:rPr>
          <w:rFonts w:ascii="Arial" w:hAnsi="Arial" w:cs="Arial"/>
          <w:b/>
          <w:sz w:val="32"/>
        </w:rPr>
      </w:pPr>
      <w:r w:rsidRPr="00F00875">
        <w:rPr>
          <w:rFonts w:ascii="Arial" w:hAnsi="Arial" w:cs="Arial"/>
          <w:b/>
          <w:sz w:val="32"/>
        </w:rPr>
        <w:t>gem. Art 2</w:t>
      </w:r>
      <w:r w:rsidR="00F00875">
        <w:rPr>
          <w:rFonts w:ascii="Arial" w:hAnsi="Arial" w:cs="Arial"/>
          <w:b/>
          <w:sz w:val="32"/>
        </w:rPr>
        <w:t>8</w:t>
      </w:r>
      <w:r w:rsidRPr="00F00875">
        <w:rPr>
          <w:rFonts w:ascii="Arial" w:hAnsi="Arial" w:cs="Arial"/>
          <w:b/>
          <w:sz w:val="32"/>
        </w:rPr>
        <w:t xml:space="preserve"> EU-DSGVO</w:t>
      </w:r>
    </w:p>
    <w:p w:rsidR="008A38F9" w:rsidRPr="00F00875" w:rsidRDefault="008A38F9">
      <w:pPr>
        <w:rPr>
          <w:rFonts w:ascii="Arial" w:hAnsi="Arial" w:cs="Arial"/>
          <w:sz w:val="24"/>
        </w:rPr>
      </w:pPr>
    </w:p>
    <w:p w:rsidR="008A38F9" w:rsidRPr="00B4332B" w:rsidRDefault="008A38F9">
      <w:pPr>
        <w:rPr>
          <w:rFonts w:ascii="Arial" w:hAnsi="Arial" w:cs="Arial"/>
        </w:rPr>
      </w:pPr>
    </w:p>
    <w:p w:rsidR="00F00875" w:rsidRPr="00F00875" w:rsidRDefault="00F00875" w:rsidP="00F00875">
      <w:pPr>
        <w:rPr>
          <w:rFonts w:ascii="Arial" w:hAnsi="Arial" w:cs="Arial"/>
          <w:sz w:val="24"/>
          <w:szCs w:val="24"/>
        </w:rPr>
      </w:pPr>
    </w:p>
    <w:p w:rsidR="00F00875" w:rsidRPr="00F00875" w:rsidRDefault="00F00875" w:rsidP="00F00875">
      <w:pPr>
        <w:jc w:val="center"/>
        <w:rPr>
          <w:rFonts w:ascii="Arial" w:hAnsi="Arial" w:cs="Arial"/>
          <w:b/>
          <w:sz w:val="24"/>
          <w:szCs w:val="24"/>
        </w:rPr>
      </w:pPr>
      <w:r w:rsidRPr="00F00875">
        <w:rPr>
          <w:rFonts w:ascii="Arial" w:hAnsi="Arial" w:cs="Arial"/>
          <w:b/>
          <w:sz w:val="24"/>
          <w:szCs w:val="24"/>
        </w:rPr>
        <w:t>zwischen</w:t>
      </w:r>
    </w:p>
    <w:p w:rsidR="00F00875" w:rsidRPr="00F00875" w:rsidRDefault="00F00875" w:rsidP="00F00875">
      <w:pPr>
        <w:jc w:val="center"/>
        <w:rPr>
          <w:rFonts w:ascii="Arial" w:hAnsi="Arial" w:cs="Arial"/>
          <w:sz w:val="24"/>
          <w:szCs w:val="24"/>
        </w:rPr>
      </w:pPr>
    </w:p>
    <w:p w:rsidR="00F00875" w:rsidRPr="00304436" w:rsidRDefault="00304436" w:rsidP="00A50309">
      <w:pPr>
        <w:jc w:val="center"/>
        <w:rPr>
          <w:rFonts w:ascii="Arial" w:hAnsi="Arial" w:cs="Arial"/>
          <w:b/>
          <w:sz w:val="24"/>
          <w:szCs w:val="24"/>
        </w:rPr>
      </w:pPr>
      <w:r w:rsidRPr="00304436">
        <w:rPr>
          <w:rFonts w:ascii="Arial" w:hAnsi="Arial" w:cs="Arial"/>
          <w:i/>
          <w:color w:val="FF0000"/>
          <w:sz w:val="24"/>
          <w:szCs w:val="24"/>
        </w:rPr>
        <w:t>V</w:t>
      </w:r>
      <w:r w:rsidR="00BD75EF">
        <w:rPr>
          <w:rFonts w:ascii="Arial" w:hAnsi="Arial" w:cs="Arial"/>
          <w:i/>
          <w:color w:val="FF0000"/>
          <w:sz w:val="24"/>
          <w:szCs w:val="24"/>
        </w:rPr>
        <w:t>erein</w:t>
      </w:r>
      <w:proofErr w:type="gramStart"/>
      <w:r w:rsidRPr="00304436">
        <w:rPr>
          <w:rFonts w:ascii="Arial" w:hAnsi="Arial" w:cs="Arial"/>
          <w:i/>
          <w:color w:val="FF0000"/>
          <w:sz w:val="24"/>
          <w:szCs w:val="24"/>
        </w:rPr>
        <w:t xml:space="preserve"> ….</w:t>
      </w:r>
      <w:proofErr w:type="gramEnd"/>
      <w:r w:rsidRPr="00304436">
        <w:rPr>
          <w:rFonts w:ascii="Arial" w:hAnsi="Arial" w:cs="Arial"/>
          <w:i/>
          <w:color w:val="FF0000"/>
          <w:sz w:val="24"/>
          <w:szCs w:val="24"/>
        </w:rPr>
        <w:t>. (Vertreter /Adresse)</w:t>
      </w:r>
    </w:p>
    <w:p w:rsidR="00F00875" w:rsidRPr="00F00875" w:rsidRDefault="00F00875" w:rsidP="00F00875">
      <w:pPr>
        <w:jc w:val="center"/>
        <w:rPr>
          <w:rFonts w:ascii="Arial" w:hAnsi="Arial" w:cs="Arial"/>
          <w:sz w:val="24"/>
          <w:szCs w:val="24"/>
        </w:rPr>
      </w:pPr>
    </w:p>
    <w:p w:rsidR="00F00875" w:rsidRPr="00F00875" w:rsidRDefault="00F00875" w:rsidP="00F00875">
      <w:pPr>
        <w:jc w:val="center"/>
        <w:rPr>
          <w:rFonts w:ascii="Arial" w:hAnsi="Arial" w:cs="Arial"/>
          <w:b/>
          <w:sz w:val="24"/>
          <w:szCs w:val="24"/>
        </w:rPr>
      </w:pPr>
      <w:r w:rsidRPr="00F00875">
        <w:rPr>
          <w:rFonts w:ascii="Arial" w:hAnsi="Arial" w:cs="Arial"/>
          <w:b/>
          <w:sz w:val="24"/>
          <w:szCs w:val="24"/>
        </w:rPr>
        <w:t>- nachstehend als Auftraggeber bezeichnet -</w:t>
      </w:r>
    </w:p>
    <w:p w:rsidR="00F00875" w:rsidRPr="00F00875" w:rsidRDefault="00F00875" w:rsidP="00F00875">
      <w:pPr>
        <w:jc w:val="center"/>
        <w:rPr>
          <w:rFonts w:ascii="Arial" w:hAnsi="Arial" w:cs="Arial"/>
          <w:sz w:val="24"/>
          <w:szCs w:val="24"/>
        </w:rPr>
      </w:pPr>
    </w:p>
    <w:p w:rsidR="00F00875" w:rsidRPr="00F00875" w:rsidRDefault="00F00875" w:rsidP="00F00875">
      <w:pPr>
        <w:jc w:val="center"/>
        <w:rPr>
          <w:rFonts w:ascii="Arial" w:hAnsi="Arial" w:cs="Arial"/>
          <w:sz w:val="24"/>
          <w:szCs w:val="24"/>
        </w:rPr>
      </w:pPr>
    </w:p>
    <w:p w:rsidR="00F00875" w:rsidRDefault="00304436" w:rsidP="00F00875">
      <w:pPr>
        <w:jc w:val="center"/>
        <w:rPr>
          <w:rFonts w:ascii="Arial" w:hAnsi="Arial" w:cs="Arial"/>
          <w:b/>
          <w:sz w:val="24"/>
          <w:szCs w:val="24"/>
        </w:rPr>
      </w:pPr>
      <w:r>
        <w:rPr>
          <w:rFonts w:ascii="Arial" w:hAnsi="Arial" w:cs="Arial"/>
          <w:b/>
          <w:sz w:val="24"/>
          <w:szCs w:val="24"/>
        </w:rPr>
        <w:t>u</w:t>
      </w:r>
      <w:r w:rsidR="00F00875" w:rsidRPr="00F00875">
        <w:rPr>
          <w:rFonts w:ascii="Arial" w:hAnsi="Arial" w:cs="Arial"/>
          <w:b/>
          <w:sz w:val="24"/>
          <w:szCs w:val="24"/>
        </w:rPr>
        <w:t>nd</w:t>
      </w:r>
    </w:p>
    <w:p w:rsidR="00304436" w:rsidRDefault="00304436" w:rsidP="00F00875">
      <w:pPr>
        <w:jc w:val="center"/>
        <w:rPr>
          <w:rFonts w:ascii="Arial" w:hAnsi="Arial" w:cs="Arial"/>
          <w:sz w:val="24"/>
          <w:szCs w:val="24"/>
        </w:rPr>
      </w:pPr>
    </w:p>
    <w:p w:rsidR="002E1EEB" w:rsidRPr="00F00875" w:rsidRDefault="002E1EEB" w:rsidP="002E1EEB">
      <w:pPr>
        <w:jc w:val="center"/>
        <w:rPr>
          <w:rFonts w:ascii="Arial" w:hAnsi="Arial" w:cs="Arial"/>
          <w:sz w:val="24"/>
          <w:szCs w:val="24"/>
        </w:rPr>
      </w:pPr>
      <w:r w:rsidRPr="00304436">
        <w:rPr>
          <w:rFonts w:ascii="Arial" w:hAnsi="Arial" w:cs="Arial"/>
          <w:sz w:val="24"/>
        </w:rPr>
        <w:t xml:space="preserve">Volksmusikerbund NRW e.V., Josef-Heydt-Straße 2, 48329 Havixbeck </w:t>
      </w:r>
    </w:p>
    <w:p w:rsidR="00F00875" w:rsidRPr="00F00875" w:rsidRDefault="00F00875" w:rsidP="00F00875">
      <w:pPr>
        <w:jc w:val="center"/>
        <w:rPr>
          <w:rFonts w:ascii="Arial" w:hAnsi="Arial" w:cs="Arial"/>
          <w:sz w:val="24"/>
          <w:szCs w:val="24"/>
        </w:rPr>
      </w:pPr>
    </w:p>
    <w:p w:rsidR="00F00875" w:rsidRPr="00F00875" w:rsidRDefault="00F00875" w:rsidP="00F00875">
      <w:pPr>
        <w:jc w:val="center"/>
        <w:rPr>
          <w:rFonts w:ascii="Arial" w:hAnsi="Arial" w:cs="Arial"/>
          <w:b/>
          <w:sz w:val="24"/>
          <w:szCs w:val="24"/>
        </w:rPr>
      </w:pPr>
      <w:r w:rsidRPr="00F00875">
        <w:rPr>
          <w:rFonts w:ascii="Arial" w:hAnsi="Arial" w:cs="Arial"/>
          <w:b/>
          <w:sz w:val="24"/>
          <w:szCs w:val="24"/>
        </w:rPr>
        <w:t xml:space="preserve">- nachstehend als Auftragnehmer bezeichnet - </w:t>
      </w:r>
    </w:p>
    <w:p w:rsidR="00F00875" w:rsidRPr="00F00875" w:rsidRDefault="00F00875" w:rsidP="00F00875">
      <w:pPr>
        <w:jc w:val="center"/>
        <w:rPr>
          <w:rFonts w:ascii="Arial" w:hAnsi="Arial" w:cs="Arial"/>
          <w:b/>
          <w:sz w:val="24"/>
          <w:szCs w:val="24"/>
        </w:rPr>
      </w:pPr>
    </w:p>
    <w:p w:rsidR="00F00875" w:rsidRPr="00F00875" w:rsidRDefault="00F00875" w:rsidP="00F00875">
      <w:pPr>
        <w:jc w:val="center"/>
        <w:rPr>
          <w:rFonts w:ascii="Arial" w:hAnsi="Arial" w:cs="Arial"/>
          <w:b/>
          <w:sz w:val="24"/>
          <w:szCs w:val="24"/>
        </w:rPr>
      </w:pPr>
      <w:r w:rsidRPr="00F00875">
        <w:rPr>
          <w:rFonts w:ascii="Arial" w:hAnsi="Arial" w:cs="Arial"/>
          <w:b/>
          <w:sz w:val="24"/>
          <w:szCs w:val="24"/>
        </w:rPr>
        <w:t>- nachstehend einzeln oder gemeinsam auch Parteien genannt.</w:t>
      </w:r>
    </w:p>
    <w:p w:rsidR="00F00875" w:rsidRPr="004C7513" w:rsidRDefault="00F00875" w:rsidP="00F00875">
      <w:pPr>
        <w:jc w:val="center"/>
        <w:rPr>
          <w:rFonts w:cs="Arial"/>
          <w:b/>
        </w:rPr>
      </w:pPr>
    </w:p>
    <w:p w:rsidR="008A38F9" w:rsidRPr="00B4332B" w:rsidRDefault="008A38F9" w:rsidP="008A38F9">
      <w:pPr>
        <w:jc w:val="center"/>
        <w:rPr>
          <w:rFonts w:ascii="Arial" w:hAnsi="Arial" w:cs="Arial"/>
          <w:sz w:val="24"/>
        </w:rPr>
      </w:pPr>
    </w:p>
    <w:p w:rsidR="008A38F9" w:rsidRPr="00B4332B" w:rsidRDefault="008A38F9" w:rsidP="008A38F9">
      <w:pPr>
        <w:rPr>
          <w:rFonts w:ascii="Arial" w:hAnsi="Arial" w:cs="Arial"/>
          <w:sz w:val="24"/>
        </w:rPr>
      </w:pPr>
    </w:p>
    <w:p w:rsidR="008A38F9" w:rsidRPr="00B4332B" w:rsidRDefault="008A38F9" w:rsidP="008A38F9">
      <w:pPr>
        <w:rPr>
          <w:rFonts w:ascii="Arial" w:hAnsi="Arial" w:cs="Arial"/>
          <w:sz w:val="24"/>
        </w:rPr>
      </w:pPr>
    </w:p>
    <w:p w:rsidR="008A38F9" w:rsidRPr="00B4332B" w:rsidRDefault="008A38F9" w:rsidP="00B4332B">
      <w:pPr>
        <w:pStyle w:val="Listenabsatz"/>
        <w:numPr>
          <w:ilvl w:val="0"/>
          <w:numId w:val="1"/>
        </w:numPr>
        <w:ind w:left="567" w:hanging="567"/>
        <w:jc w:val="both"/>
        <w:rPr>
          <w:rFonts w:ascii="Arial" w:hAnsi="Arial" w:cs="Arial"/>
          <w:b/>
          <w:sz w:val="24"/>
        </w:rPr>
      </w:pPr>
      <w:r w:rsidRPr="00B4332B">
        <w:rPr>
          <w:rFonts w:ascii="Arial" w:hAnsi="Arial" w:cs="Arial"/>
          <w:b/>
          <w:sz w:val="24"/>
        </w:rPr>
        <w:t>Gegenstand und Dauer des Auftrags</w:t>
      </w:r>
    </w:p>
    <w:p w:rsidR="008A38F9" w:rsidRPr="00B4332B" w:rsidRDefault="008A38F9" w:rsidP="00B4332B">
      <w:pPr>
        <w:ind w:left="426" w:hanging="426"/>
        <w:jc w:val="both"/>
        <w:rPr>
          <w:rFonts w:ascii="Arial" w:hAnsi="Arial" w:cs="Arial"/>
          <w:sz w:val="24"/>
        </w:rPr>
      </w:pPr>
    </w:p>
    <w:p w:rsidR="008A38F9" w:rsidRPr="00B4332B" w:rsidRDefault="00B4332B" w:rsidP="00B4332B">
      <w:pPr>
        <w:pStyle w:val="Listenabsatz"/>
        <w:ind w:left="567"/>
        <w:jc w:val="both"/>
        <w:rPr>
          <w:rFonts w:ascii="Arial" w:hAnsi="Arial" w:cs="Arial"/>
          <w:b/>
          <w:sz w:val="24"/>
        </w:rPr>
      </w:pPr>
      <w:r>
        <w:rPr>
          <w:rFonts w:ascii="Arial" w:hAnsi="Arial" w:cs="Arial"/>
          <w:b/>
          <w:sz w:val="24"/>
        </w:rPr>
        <w:t xml:space="preserve">(1) </w:t>
      </w:r>
      <w:r w:rsidR="008A38F9" w:rsidRPr="00B4332B">
        <w:rPr>
          <w:rFonts w:ascii="Arial" w:hAnsi="Arial" w:cs="Arial"/>
          <w:b/>
          <w:sz w:val="24"/>
        </w:rPr>
        <w:t>Gegenstand</w:t>
      </w:r>
    </w:p>
    <w:p w:rsidR="00F00875" w:rsidRPr="00A50309" w:rsidRDefault="00F00875" w:rsidP="00A50309">
      <w:pPr>
        <w:pStyle w:val="Textkrper"/>
        <w:spacing w:before="100" w:beforeAutospacing="1" w:line="240" w:lineRule="auto"/>
        <w:ind w:left="567"/>
        <w:rPr>
          <w:rFonts w:eastAsiaTheme="minorHAnsi" w:cs="Arial"/>
          <w:sz w:val="24"/>
          <w:szCs w:val="22"/>
          <w:lang w:eastAsia="en-US"/>
        </w:rPr>
      </w:pPr>
      <w:r w:rsidRPr="00A50309">
        <w:rPr>
          <w:rFonts w:eastAsiaTheme="minorHAnsi" w:cs="Arial"/>
          <w:sz w:val="24"/>
          <w:szCs w:val="22"/>
          <w:lang w:eastAsia="en-US"/>
        </w:rPr>
        <w:t xml:space="preserve">Der Gegenstand des Auftrags ergibt sich aus der Leistungsvereinbarung </w:t>
      </w:r>
      <w:r w:rsidR="00232E60">
        <w:rPr>
          <w:rFonts w:eastAsiaTheme="minorHAnsi" w:cs="Arial"/>
          <w:sz w:val="24"/>
          <w:szCs w:val="22"/>
          <w:lang w:eastAsia="en-US"/>
        </w:rPr>
        <w:t>Fördermittel</w:t>
      </w:r>
      <w:r w:rsidRPr="00304436">
        <w:rPr>
          <w:rFonts w:eastAsiaTheme="minorHAnsi" w:cs="Arial"/>
          <w:sz w:val="24"/>
          <w:szCs w:val="22"/>
          <w:lang w:eastAsia="en-US"/>
        </w:rPr>
        <w:t>,</w:t>
      </w:r>
      <w:r w:rsidRPr="00A50309">
        <w:rPr>
          <w:rFonts w:eastAsiaTheme="minorHAnsi" w:cs="Arial"/>
          <w:sz w:val="24"/>
          <w:szCs w:val="22"/>
          <w:lang w:eastAsia="en-US"/>
        </w:rPr>
        <w:t xml:space="preserve"> auf die hier verwiesen wird (im Folgenden Leistungsvereinbarung). </w:t>
      </w:r>
    </w:p>
    <w:p w:rsidR="00B4332B" w:rsidRPr="00B4332B" w:rsidRDefault="00B4332B" w:rsidP="00B4332B">
      <w:pPr>
        <w:ind w:left="709"/>
        <w:jc w:val="both"/>
        <w:rPr>
          <w:rFonts w:ascii="Arial" w:hAnsi="Arial" w:cs="Arial"/>
          <w:sz w:val="24"/>
        </w:rPr>
      </w:pPr>
    </w:p>
    <w:p w:rsidR="008A38F9" w:rsidRPr="00B4332B" w:rsidRDefault="008A38F9" w:rsidP="00B4332B">
      <w:pPr>
        <w:jc w:val="both"/>
        <w:rPr>
          <w:rFonts w:ascii="Arial" w:hAnsi="Arial" w:cs="Arial"/>
          <w:sz w:val="24"/>
        </w:rPr>
      </w:pPr>
    </w:p>
    <w:p w:rsidR="008A38F9" w:rsidRPr="00B4332B" w:rsidRDefault="00B4332B" w:rsidP="00B4332B">
      <w:pPr>
        <w:pStyle w:val="Listenabsatz"/>
        <w:ind w:left="567"/>
        <w:jc w:val="both"/>
        <w:rPr>
          <w:rFonts w:ascii="Arial" w:hAnsi="Arial" w:cs="Arial"/>
          <w:b/>
          <w:sz w:val="24"/>
        </w:rPr>
      </w:pPr>
      <w:r>
        <w:rPr>
          <w:rFonts w:ascii="Arial" w:hAnsi="Arial" w:cs="Arial"/>
          <w:b/>
          <w:sz w:val="24"/>
        </w:rPr>
        <w:t xml:space="preserve">(2) </w:t>
      </w:r>
      <w:r w:rsidR="008A38F9" w:rsidRPr="00B4332B">
        <w:rPr>
          <w:rFonts w:ascii="Arial" w:hAnsi="Arial" w:cs="Arial"/>
          <w:b/>
          <w:sz w:val="24"/>
        </w:rPr>
        <w:t>Dauer</w:t>
      </w:r>
    </w:p>
    <w:p w:rsidR="00F00875" w:rsidRPr="00A50309" w:rsidRDefault="00F00875" w:rsidP="00A50309">
      <w:pPr>
        <w:pStyle w:val="Textkrper"/>
        <w:spacing w:before="100" w:beforeAutospacing="1" w:line="240" w:lineRule="auto"/>
        <w:ind w:left="567"/>
        <w:rPr>
          <w:rFonts w:eastAsiaTheme="minorHAnsi" w:cs="Arial"/>
          <w:sz w:val="24"/>
          <w:szCs w:val="22"/>
          <w:lang w:eastAsia="en-US"/>
        </w:rPr>
      </w:pPr>
      <w:r w:rsidRPr="00A50309">
        <w:rPr>
          <w:rFonts w:eastAsiaTheme="minorHAnsi" w:cs="Arial"/>
          <w:sz w:val="24"/>
          <w:szCs w:val="22"/>
          <w:lang w:eastAsia="en-US"/>
        </w:rPr>
        <w:t xml:space="preserve">Die Dauer dieses Auftrags (Laufzeit) </w:t>
      </w:r>
      <w:r w:rsidR="00304436">
        <w:rPr>
          <w:rFonts w:eastAsiaTheme="minorHAnsi" w:cs="Arial"/>
          <w:sz w:val="24"/>
          <w:szCs w:val="22"/>
          <w:lang w:eastAsia="en-US"/>
        </w:rPr>
        <w:t xml:space="preserve">ist </w:t>
      </w:r>
      <w:proofErr w:type="gramStart"/>
      <w:r w:rsidR="00304436">
        <w:rPr>
          <w:rFonts w:eastAsiaTheme="minorHAnsi" w:cs="Arial"/>
          <w:sz w:val="24"/>
          <w:szCs w:val="22"/>
          <w:lang w:eastAsia="en-US"/>
        </w:rPr>
        <w:t>zur Zeit</w:t>
      </w:r>
      <w:proofErr w:type="gramEnd"/>
      <w:r w:rsidR="00304436">
        <w:rPr>
          <w:rFonts w:eastAsiaTheme="minorHAnsi" w:cs="Arial"/>
          <w:sz w:val="24"/>
          <w:szCs w:val="22"/>
          <w:lang w:eastAsia="en-US"/>
        </w:rPr>
        <w:t xml:space="preserve"> nicht befristet</w:t>
      </w:r>
    </w:p>
    <w:p w:rsidR="00F00875" w:rsidRPr="00A50309" w:rsidRDefault="00F00875" w:rsidP="00A50309">
      <w:pPr>
        <w:pStyle w:val="Textkrper"/>
        <w:spacing w:before="100" w:beforeAutospacing="1" w:line="240" w:lineRule="auto"/>
        <w:ind w:left="567"/>
        <w:rPr>
          <w:rFonts w:eastAsiaTheme="minorHAnsi" w:cs="Arial"/>
          <w:sz w:val="24"/>
          <w:szCs w:val="22"/>
          <w:lang w:eastAsia="en-US"/>
        </w:rPr>
      </w:pPr>
      <w:r w:rsidRPr="00A50309">
        <w:rPr>
          <w:rFonts w:eastAsiaTheme="minorHAnsi" w:cs="Arial"/>
          <w:sz w:val="24"/>
          <w:szCs w:val="22"/>
          <w:lang w:eastAsia="en-US"/>
        </w:rPr>
        <w:t>Eine vorzeitige Beendigung der Laufzeiten durch fristlose Kündigung ist im Falle einer Verletzung von gesetzlichen oder vertraglichen Datenschutzbestimmungen zulässig. Gleiches gilt, wenn der Auftragnehmer eine berechtigte Weisung des Auftraggebers nicht ausführen will oder kann.</w:t>
      </w:r>
    </w:p>
    <w:p w:rsidR="00F00875" w:rsidRPr="00A50309" w:rsidRDefault="00F00875" w:rsidP="00A50309">
      <w:pPr>
        <w:pStyle w:val="Textkrper"/>
        <w:spacing w:before="100" w:beforeAutospacing="1" w:line="240" w:lineRule="auto"/>
        <w:ind w:left="567"/>
        <w:rPr>
          <w:rFonts w:eastAsiaTheme="minorHAnsi" w:cs="Arial"/>
          <w:sz w:val="24"/>
          <w:szCs w:val="22"/>
          <w:lang w:eastAsia="en-US"/>
        </w:rPr>
      </w:pPr>
      <w:r w:rsidRPr="00A50309">
        <w:rPr>
          <w:rFonts w:eastAsiaTheme="minorHAnsi" w:cs="Arial"/>
          <w:sz w:val="24"/>
          <w:szCs w:val="22"/>
          <w:lang w:eastAsia="en-US"/>
        </w:rPr>
        <w:t>Unabhängig von den vorstehenden Regelungen zu den Laufzeiten gelten die Verpflich</w:t>
      </w:r>
      <w:r w:rsidRPr="00A50309">
        <w:rPr>
          <w:rFonts w:eastAsiaTheme="minorHAnsi" w:cs="Arial"/>
          <w:sz w:val="24"/>
          <w:szCs w:val="22"/>
          <w:lang w:eastAsia="en-US"/>
        </w:rPr>
        <w:softHyphen/>
        <w:t>tungen zum Datengeheimnis, die Geheimhaltungspflicht und vereinbarte Aufbewah</w:t>
      </w:r>
      <w:r w:rsidRPr="00A50309">
        <w:rPr>
          <w:rFonts w:eastAsiaTheme="minorHAnsi" w:cs="Arial"/>
          <w:sz w:val="24"/>
          <w:szCs w:val="22"/>
          <w:lang w:eastAsia="en-US"/>
        </w:rPr>
        <w:softHyphen/>
        <w:t>rungsfristen über das Vertragsende hinaus.</w:t>
      </w:r>
    </w:p>
    <w:p w:rsidR="00F00875" w:rsidRDefault="00F00875" w:rsidP="00B4332B">
      <w:pPr>
        <w:jc w:val="both"/>
        <w:rPr>
          <w:rFonts w:ascii="Arial" w:hAnsi="Arial" w:cs="Arial"/>
          <w:sz w:val="24"/>
        </w:rPr>
      </w:pPr>
    </w:p>
    <w:p w:rsidR="00B4332B" w:rsidRDefault="00B4332B" w:rsidP="00B4332B">
      <w:pPr>
        <w:jc w:val="both"/>
        <w:rPr>
          <w:rFonts w:ascii="Arial" w:hAnsi="Arial" w:cs="Arial"/>
          <w:sz w:val="24"/>
        </w:rPr>
      </w:pPr>
    </w:p>
    <w:p w:rsidR="00A50309" w:rsidRDefault="00A50309" w:rsidP="00B4332B">
      <w:pPr>
        <w:jc w:val="both"/>
        <w:rPr>
          <w:rFonts w:ascii="Arial" w:hAnsi="Arial" w:cs="Arial"/>
          <w:sz w:val="24"/>
        </w:rPr>
      </w:pPr>
    </w:p>
    <w:p w:rsidR="00A50309" w:rsidRPr="00B4332B" w:rsidRDefault="00A50309" w:rsidP="00B4332B">
      <w:pPr>
        <w:jc w:val="both"/>
        <w:rPr>
          <w:rFonts w:ascii="Arial" w:hAnsi="Arial" w:cs="Arial"/>
          <w:sz w:val="24"/>
        </w:rPr>
      </w:pPr>
    </w:p>
    <w:p w:rsidR="008A38F9" w:rsidRPr="00B4332B" w:rsidRDefault="008A38F9" w:rsidP="00B4332B">
      <w:pPr>
        <w:pStyle w:val="Listenabsatz"/>
        <w:numPr>
          <w:ilvl w:val="0"/>
          <w:numId w:val="1"/>
        </w:numPr>
        <w:ind w:left="426" w:hanging="426"/>
        <w:jc w:val="both"/>
        <w:rPr>
          <w:rFonts w:ascii="Arial" w:hAnsi="Arial" w:cs="Arial"/>
          <w:b/>
          <w:sz w:val="24"/>
        </w:rPr>
      </w:pPr>
      <w:r w:rsidRPr="00B4332B">
        <w:rPr>
          <w:rFonts w:ascii="Arial" w:hAnsi="Arial" w:cs="Arial"/>
          <w:b/>
          <w:sz w:val="24"/>
        </w:rPr>
        <w:t>Konkretisierung des Auftragsinhalts</w:t>
      </w:r>
    </w:p>
    <w:p w:rsidR="008A38F9" w:rsidRPr="00B4332B" w:rsidRDefault="008A38F9" w:rsidP="00B4332B">
      <w:pPr>
        <w:jc w:val="both"/>
        <w:rPr>
          <w:rFonts w:ascii="Arial" w:hAnsi="Arial" w:cs="Arial"/>
          <w:sz w:val="24"/>
        </w:rPr>
      </w:pPr>
    </w:p>
    <w:p w:rsidR="008A38F9" w:rsidRPr="004E24E1" w:rsidRDefault="004E24E1" w:rsidP="004E24E1">
      <w:pPr>
        <w:pStyle w:val="Listenabsatz"/>
        <w:numPr>
          <w:ilvl w:val="0"/>
          <w:numId w:val="7"/>
        </w:numPr>
        <w:ind w:hanging="294"/>
        <w:jc w:val="both"/>
        <w:rPr>
          <w:rFonts w:ascii="Arial" w:hAnsi="Arial" w:cs="Arial"/>
          <w:b/>
          <w:sz w:val="24"/>
        </w:rPr>
      </w:pPr>
      <w:r>
        <w:rPr>
          <w:rFonts w:ascii="Arial" w:hAnsi="Arial" w:cs="Arial"/>
          <w:b/>
          <w:sz w:val="24"/>
        </w:rPr>
        <w:t xml:space="preserve"> </w:t>
      </w:r>
      <w:r w:rsidRPr="004E24E1">
        <w:rPr>
          <w:rFonts w:ascii="Arial" w:hAnsi="Arial" w:cs="Arial"/>
          <w:b/>
          <w:sz w:val="24"/>
        </w:rPr>
        <w:t>Art und Zweck der vorgesehenen Verarbeitung von Daten:</w:t>
      </w:r>
    </w:p>
    <w:p w:rsidR="004E24E1" w:rsidRDefault="004E24E1" w:rsidP="004E24E1">
      <w:pPr>
        <w:jc w:val="both"/>
        <w:rPr>
          <w:rFonts w:ascii="Arial" w:hAnsi="Arial" w:cs="Arial"/>
          <w:sz w:val="24"/>
        </w:rPr>
      </w:pPr>
    </w:p>
    <w:p w:rsidR="00F00875" w:rsidRPr="009955E9" w:rsidRDefault="00F00875" w:rsidP="004E24E1">
      <w:pPr>
        <w:autoSpaceDE w:val="0"/>
        <w:autoSpaceDN w:val="0"/>
        <w:adjustRightInd w:val="0"/>
        <w:ind w:left="426"/>
        <w:jc w:val="both"/>
        <w:rPr>
          <w:rFonts w:ascii="Arial" w:hAnsi="Arial" w:cs="Arial"/>
          <w:sz w:val="24"/>
        </w:rPr>
      </w:pPr>
      <w:r w:rsidRPr="009955E9">
        <w:rPr>
          <w:rFonts w:ascii="Arial" w:hAnsi="Arial" w:cs="Arial"/>
          <w:sz w:val="24"/>
        </w:rPr>
        <w:t>Art und Zweck der Verarbeitung personenbezogener Daten durch den Auftragnehmer für den Auftraggeber sind konkret beschrieben in der o.a. Leistungsvereinbarung.</w:t>
      </w:r>
    </w:p>
    <w:p w:rsidR="00F00875" w:rsidRPr="009955E9" w:rsidRDefault="00F00875" w:rsidP="004E24E1">
      <w:pPr>
        <w:autoSpaceDE w:val="0"/>
        <w:autoSpaceDN w:val="0"/>
        <w:adjustRightInd w:val="0"/>
        <w:ind w:left="426"/>
        <w:jc w:val="both"/>
        <w:rPr>
          <w:rFonts w:ascii="Arial" w:hAnsi="Arial" w:cs="Arial"/>
          <w:sz w:val="24"/>
        </w:rPr>
      </w:pPr>
    </w:p>
    <w:p w:rsidR="004E24E1" w:rsidRPr="004E24E1" w:rsidRDefault="004E24E1" w:rsidP="004E24E1">
      <w:pPr>
        <w:autoSpaceDE w:val="0"/>
        <w:autoSpaceDN w:val="0"/>
        <w:adjustRightInd w:val="0"/>
        <w:ind w:left="426"/>
        <w:jc w:val="both"/>
        <w:rPr>
          <w:rFonts w:ascii="Arial" w:hAnsi="Arial" w:cs="Arial"/>
          <w:sz w:val="24"/>
        </w:rPr>
      </w:pPr>
      <w:r>
        <w:rPr>
          <w:rFonts w:ascii="Arial" w:hAnsi="Arial" w:cs="Arial"/>
          <w:sz w:val="24"/>
        </w:rPr>
        <w:t xml:space="preserve">Die </w:t>
      </w:r>
      <w:r w:rsidRPr="004E24E1">
        <w:rPr>
          <w:rFonts w:ascii="Arial" w:hAnsi="Arial" w:cs="Arial"/>
          <w:sz w:val="24"/>
        </w:rPr>
        <w:t>Erbringung der vertraglich vereinbarten Datenverarbeitung findet ausschließlich in einem Mitgliedsstaat der Europäischen Union oder in einem anderen Vertragsstaat des Abkommens über den Europäischen Wirtschaftsraum statt.</w:t>
      </w:r>
    </w:p>
    <w:p w:rsidR="004E24E1" w:rsidRPr="004E24E1" w:rsidRDefault="004E24E1" w:rsidP="004E24E1">
      <w:pPr>
        <w:jc w:val="both"/>
        <w:rPr>
          <w:rFonts w:ascii="Arial" w:hAnsi="Arial" w:cs="Arial"/>
          <w:sz w:val="24"/>
        </w:rPr>
      </w:pPr>
    </w:p>
    <w:p w:rsidR="004E24E1" w:rsidRDefault="004E24E1" w:rsidP="004E24E1">
      <w:pPr>
        <w:autoSpaceDE w:val="0"/>
        <w:autoSpaceDN w:val="0"/>
        <w:adjustRightInd w:val="0"/>
        <w:ind w:left="426"/>
        <w:jc w:val="both"/>
        <w:rPr>
          <w:rFonts w:ascii="Arial" w:hAnsi="Arial" w:cs="Arial"/>
          <w:sz w:val="24"/>
        </w:rPr>
      </w:pPr>
      <w:r w:rsidRPr="004E24E1">
        <w:rPr>
          <w:rFonts w:ascii="Arial" w:hAnsi="Arial" w:cs="Arial"/>
          <w:sz w:val="24"/>
        </w:rPr>
        <w:t>Jede Verlagerung in ein Drittland bedarf der vorherigen</w:t>
      </w:r>
      <w:r>
        <w:rPr>
          <w:rFonts w:ascii="Arial" w:hAnsi="Arial" w:cs="Arial"/>
          <w:sz w:val="24"/>
        </w:rPr>
        <w:t xml:space="preserve"> </w:t>
      </w:r>
      <w:r w:rsidRPr="004E24E1">
        <w:rPr>
          <w:rFonts w:ascii="Arial" w:hAnsi="Arial" w:cs="Arial"/>
          <w:sz w:val="24"/>
        </w:rPr>
        <w:t>Zustimmung des</w:t>
      </w:r>
      <w:r>
        <w:rPr>
          <w:rFonts w:ascii="Arial" w:hAnsi="Arial" w:cs="Arial"/>
          <w:sz w:val="24"/>
        </w:rPr>
        <w:t xml:space="preserve"> </w:t>
      </w:r>
      <w:r w:rsidRPr="004E24E1">
        <w:rPr>
          <w:rFonts w:ascii="Arial" w:hAnsi="Arial" w:cs="Arial"/>
          <w:sz w:val="24"/>
        </w:rPr>
        <w:t>Auftraggebers und darf nur</w:t>
      </w:r>
      <w:r>
        <w:rPr>
          <w:rFonts w:ascii="Arial" w:hAnsi="Arial" w:cs="Arial"/>
          <w:sz w:val="24"/>
        </w:rPr>
        <w:t xml:space="preserve"> </w:t>
      </w:r>
      <w:r w:rsidRPr="004E24E1">
        <w:rPr>
          <w:rFonts w:ascii="Arial" w:hAnsi="Arial" w:cs="Arial"/>
          <w:sz w:val="24"/>
        </w:rPr>
        <w:t>erfolgen, wenn die besonderen Voraussetzungen</w:t>
      </w:r>
      <w:r>
        <w:rPr>
          <w:rFonts w:ascii="Arial" w:hAnsi="Arial" w:cs="Arial"/>
          <w:sz w:val="24"/>
        </w:rPr>
        <w:t xml:space="preserve"> </w:t>
      </w:r>
      <w:r w:rsidRPr="004E24E1">
        <w:rPr>
          <w:rFonts w:ascii="Arial" w:hAnsi="Arial" w:cs="Arial"/>
          <w:sz w:val="24"/>
        </w:rPr>
        <w:t>der Art. 44 ff. DS-GVO erfüllt sind.</w:t>
      </w:r>
    </w:p>
    <w:p w:rsidR="00C74A3D" w:rsidRDefault="00C74A3D" w:rsidP="004E24E1">
      <w:pPr>
        <w:autoSpaceDE w:val="0"/>
        <w:autoSpaceDN w:val="0"/>
        <w:adjustRightInd w:val="0"/>
        <w:ind w:left="426"/>
        <w:jc w:val="both"/>
        <w:rPr>
          <w:rFonts w:ascii="Arial" w:hAnsi="Arial" w:cs="Arial"/>
          <w:sz w:val="24"/>
        </w:rPr>
      </w:pPr>
    </w:p>
    <w:p w:rsidR="00F00875" w:rsidRPr="00C74A3D" w:rsidRDefault="00F00875" w:rsidP="004E24E1">
      <w:pPr>
        <w:autoSpaceDE w:val="0"/>
        <w:autoSpaceDN w:val="0"/>
        <w:adjustRightInd w:val="0"/>
        <w:ind w:left="426"/>
        <w:jc w:val="both"/>
        <w:rPr>
          <w:rFonts w:ascii="Arial" w:hAnsi="Arial" w:cs="Arial"/>
          <w:color w:val="00B0F0"/>
          <w:sz w:val="24"/>
        </w:rPr>
      </w:pPr>
    </w:p>
    <w:p w:rsidR="004E24E1" w:rsidRPr="004E24E1" w:rsidRDefault="004E24E1" w:rsidP="004E24E1">
      <w:pPr>
        <w:pStyle w:val="Listenabsatz"/>
        <w:numPr>
          <w:ilvl w:val="0"/>
          <w:numId w:val="7"/>
        </w:numPr>
        <w:ind w:hanging="294"/>
        <w:jc w:val="both"/>
        <w:rPr>
          <w:rFonts w:ascii="Arial" w:hAnsi="Arial" w:cs="Arial"/>
          <w:b/>
          <w:sz w:val="24"/>
        </w:rPr>
      </w:pPr>
      <w:r w:rsidRPr="00C74A3D">
        <w:rPr>
          <w:rFonts w:ascii="Arial" w:hAnsi="Arial" w:cs="Arial"/>
          <w:b/>
          <w:sz w:val="24"/>
          <w:lang w:val="en-GB"/>
        </w:rPr>
        <w:t xml:space="preserve"> </w:t>
      </w:r>
      <w:r w:rsidRPr="004E24E1">
        <w:rPr>
          <w:rFonts w:ascii="Arial" w:hAnsi="Arial" w:cs="Arial"/>
          <w:b/>
          <w:sz w:val="24"/>
        </w:rPr>
        <w:t xml:space="preserve">Art </w:t>
      </w:r>
      <w:r>
        <w:rPr>
          <w:rFonts w:ascii="Arial" w:hAnsi="Arial" w:cs="Arial"/>
          <w:b/>
          <w:sz w:val="24"/>
        </w:rPr>
        <w:t>der Daten</w:t>
      </w:r>
    </w:p>
    <w:p w:rsidR="008A38F9" w:rsidRDefault="00C74A3D" w:rsidP="004E24E1">
      <w:pPr>
        <w:ind w:left="426"/>
        <w:jc w:val="both"/>
        <w:rPr>
          <w:rFonts w:ascii="Arial" w:hAnsi="Arial" w:cs="Arial"/>
          <w:sz w:val="24"/>
        </w:rPr>
      </w:pPr>
      <w:r>
        <w:rPr>
          <w:rFonts w:ascii="Arial" w:hAnsi="Arial" w:cs="Arial"/>
          <w:sz w:val="24"/>
        </w:rPr>
        <w:t xml:space="preserve">Gegenstand der Verarbeitung personenbezogener Daten sind folgende Datenarten/-kategorien </w:t>
      </w:r>
    </w:p>
    <w:p w:rsidR="00C74A3D" w:rsidRDefault="00C74A3D" w:rsidP="004E24E1">
      <w:pPr>
        <w:ind w:left="426"/>
        <w:jc w:val="both"/>
        <w:rPr>
          <w:rFonts w:ascii="Arial" w:hAnsi="Arial" w:cs="Arial"/>
          <w:sz w:val="24"/>
        </w:rPr>
      </w:pPr>
    </w:p>
    <w:p w:rsidR="00C74A3D" w:rsidRDefault="002E1EEB" w:rsidP="004E24E1">
      <w:pPr>
        <w:ind w:left="426"/>
        <w:jc w:val="both"/>
        <w:rPr>
          <w:rFonts w:ascii="Arial" w:hAnsi="Arial" w:cs="Arial"/>
          <w:sz w:val="24"/>
        </w:rPr>
      </w:pPr>
      <w:sdt>
        <w:sdtPr>
          <w:rPr>
            <w:rFonts w:ascii="Arial" w:hAnsi="Arial" w:cs="Arial"/>
            <w:sz w:val="24"/>
          </w:rPr>
          <w:id w:val="-2035413968"/>
          <w14:checkbox>
            <w14:checked w14:val="1"/>
            <w14:checkedState w14:val="2612" w14:font="MS Gothic"/>
            <w14:uncheckedState w14:val="2610" w14:font="MS Gothic"/>
          </w14:checkbox>
        </w:sdtPr>
        <w:sdtEndPr/>
        <w:sdtContent>
          <w:r w:rsidR="00304436">
            <w:rPr>
              <w:rFonts w:ascii="MS Gothic" w:eastAsia="MS Gothic" w:hAnsi="MS Gothic" w:cs="Arial" w:hint="eastAsia"/>
              <w:sz w:val="24"/>
            </w:rPr>
            <w:t>☒</w:t>
          </w:r>
        </w:sdtContent>
      </w:sdt>
      <w:r w:rsidR="007178F0">
        <w:rPr>
          <w:rFonts w:ascii="Arial" w:hAnsi="Arial" w:cs="Arial"/>
          <w:sz w:val="24"/>
        </w:rPr>
        <w:tab/>
      </w:r>
      <w:r w:rsidR="00C74A3D">
        <w:rPr>
          <w:rFonts w:ascii="Arial" w:hAnsi="Arial" w:cs="Arial"/>
          <w:sz w:val="24"/>
        </w:rPr>
        <w:t>Personenstammdaten</w:t>
      </w:r>
    </w:p>
    <w:p w:rsidR="00C74A3D" w:rsidRDefault="002E1EEB" w:rsidP="007178F0">
      <w:pPr>
        <w:ind w:firstLine="426"/>
        <w:jc w:val="both"/>
        <w:rPr>
          <w:rFonts w:ascii="Arial" w:hAnsi="Arial" w:cs="Arial"/>
          <w:sz w:val="24"/>
        </w:rPr>
      </w:pPr>
      <w:sdt>
        <w:sdtPr>
          <w:rPr>
            <w:rFonts w:ascii="Arial" w:hAnsi="Arial" w:cs="Arial"/>
            <w:sz w:val="24"/>
          </w:rPr>
          <w:id w:val="831882094"/>
          <w14:checkbox>
            <w14:checked w14:val="1"/>
            <w14:checkedState w14:val="2612" w14:font="MS Gothic"/>
            <w14:uncheckedState w14:val="2610" w14:font="MS Gothic"/>
          </w14:checkbox>
        </w:sdtPr>
        <w:sdtEndPr/>
        <w:sdtContent>
          <w:r w:rsidR="00BD75EF">
            <w:rPr>
              <w:rFonts w:ascii="MS Gothic" w:eastAsia="MS Gothic" w:hAnsi="MS Gothic" w:cs="Arial" w:hint="eastAsia"/>
              <w:sz w:val="24"/>
            </w:rPr>
            <w:t>☒</w:t>
          </w:r>
        </w:sdtContent>
      </w:sdt>
      <w:r w:rsidR="00C74A3D">
        <w:rPr>
          <w:rFonts w:ascii="Arial" w:hAnsi="Arial" w:cs="Arial"/>
          <w:sz w:val="24"/>
        </w:rPr>
        <w:t>Abrechnungsdaten</w:t>
      </w:r>
    </w:p>
    <w:p w:rsidR="00C74A3D" w:rsidRDefault="002E1EEB" w:rsidP="004E24E1">
      <w:pPr>
        <w:ind w:left="426"/>
        <w:jc w:val="both"/>
        <w:rPr>
          <w:rFonts w:ascii="Arial" w:hAnsi="Arial" w:cs="Arial"/>
          <w:sz w:val="24"/>
        </w:rPr>
      </w:pPr>
      <w:sdt>
        <w:sdtPr>
          <w:rPr>
            <w:rFonts w:ascii="Arial" w:hAnsi="Arial" w:cs="Arial"/>
            <w:sz w:val="24"/>
          </w:rPr>
          <w:id w:val="-564568818"/>
          <w14:checkbox>
            <w14:checked w14:val="0"/>
            <w14:checkedState w14:val="2612" w14:font="MS Gothic"/>
            <w14:uncheckedState w14:val="2610" w14:font="MS Gothic"/>
          </w14:checkbox>
        </w:sdtPr>
        <w:sdtEndPr/>
        <w:sdtContent>
          <w:r w:rsidR="007178F0">
            <w:rPr>
              <w:rFonts w:ascii="MS Gothic" w:eastAsia="MS Gothic" w:hAnsi="MS Gothic" w:cs="Arial" w:hint="eastAsia"/>
              <w:sz w:val="24"/>
            </w:rPr>
            <w:t>☐</w:t>
          </w:r>
        </w:sdtContent>
      </w:sdt>
      <w:r w:rsidR="00C74A3D">
        <w:rPr>
          <w:rFonts w:ascii="Arial" w:hAnsi="Arial" w:cs="Arial"/>
          <w:sz w:val="24"/>
        </w:rPr>
        <w:t>Gesundheitsdaten</w:t>
      </w:r>
    </w:p>
    <w:p w:rsidR="00C74A3D" w:rsidRDefault="002E1EEB" w:rsidP="004E24E1">
      <w:pPr>
        <w:ind w:left="426"/>
        <w:jc w:val="both"/>
        <w:rPr>
          <w:rFonts w:ascii="Arial" w:hAnsi="Arial" w:cs="Arial"/>
          <w:sz w:val="24"/>
        </w:rPr>
      </w:pPr>
      <w:sdt>
        <w:sdtPr>
          <w:rPr>
            <w:rFonts w:ascii="Arial" w:hAnsi="Arial" w:cs="Arial"/>
            <w:sz w:val="24"/>
          </w:rPr>
          <w:id w:val="909664345"/>
          <w14:checkbox>
            <w14:checked w14:val="0"/>
            <w14:checkedState w14:val="2612" w14:font="MS Gothic"/>
            <w14:uncheckedState w14:val="2610" w14:font="MS Gothic"/>
          </w14:checkbox>
        </w:sdtPr>
        <w:sdtEndPr/>
        <w:sdtContent>
          <w:r w:rsidR="00D32EB8">
            <w:rPr>
              <w:rFonts w:ascii="MS Gothic" w:eastAsia="MS Gothic" w:hAnsi="MS Gothic" w:cs="Arial" w:hint="eastAsia"/>
              <w:sz w:val="24"/>
            </w:rPr>
            <w:t>☐</w:t>
          </w:r>
        </w:sdtContent>
      </w:sdt>
      <w:r w:rsidR="00C74A3D">
        <w:rPr>
          <w:rFonts w:ascii="Arial" w:hAnsi="Arial" w:cs="Arial"/>
          <w:sz w:val="24"/>
        </w:rPr>
        <w:t>Arbeitszeitnachweise</w:t>
      </w:r>
    </w:p>
    <w:p w:rsidR="00C74A3D" w:rsidRDefault="002E1EEB" w:rsidP="004E24E1">
      <w:pPr>
        <w:ind w:left="426"/>
        <w:jc w:val="both"/>
        <w:rPr>
          <w:rFonts w:ascii="Arial" w:hAnsi="Arial" w:cs="Arial"/>
          <w:sz w:val="24"/>
        </w:rPr>
      </w:pPr>
      <w:sdt>
        <w:sdtPr>
          <w:rPr>
            <w:rFonts w:ascii="Arial" w:hAnsi="Arial" w:cs="Arial"/>
            <w:sz w:val="24"/>
          </w:rPr>
          <w:id w:val="2127119774"/>
          <w14:checkbox>
            <w14:checked w14:val="1"/>
            <w14:checkedState w14:val="2612" w14:font="MS Gothic"/>
            <w14:uncheckedState w14:val="2610" w14:font="MS Gothic"/>
          </w14:checkbox>
        </w:sdtPr>
        <w:sdtEndPr/>
        <w:sdtContent>
          <w:r w:rsidR="00304436">
            <w:rPr>
              <w:rFonts w:ascii="MS Gothic" w:eastAsia="MS Gothic" w:hAnsi="MS Gothic" w:cs="Arial" w:hint="eastAsia"/>
              <w:sz w:val="24"/>
            </w:rPr>
            <w:t>☒</w:t>
          </w:r>
        </w:sdtContent>
      </w:sdt>
      <w:r w:rsidR="00C74A3D">
        <w:rPr>
          <w:rFonts w:ascii="Arial" w:hAnsi="Arial" w:cs="Arial"/>
          <w:sz w:val="24"/>
        </w:rPr>
        <w:t>Kommunikationsdaten (z. B. Telefon, E-Mail)</w:t>
      </w:r>
    </w:p>
    <w:p w:rsidR="00C74A3D" w:rsidRDefault="002E1EEB" w:rsidP="004E24E1">
      <w:pPr>
        <w:ind w:left="426"/>
        <w:jc w:val="both"/>
        <w:rPr>
          <w:rFonts w:ascii="Arial" w:hAnsi="Arial" w:cs="Arial"/>
          <w:sz w:val="24"/>
        </w:rPr>
      </w:pPr>
      <w:sdt>
        <w:sdtPr>
          <w:rPr>
            <w:rFonts w:ascii="Arial" w:hAnsi="Arial" w:cs="Arial"/>
            <w:sz w:val="24"/>
          </w:rPr>
          <w:id w:val="185339700"/>
          <w14:checkbox>
            <w14:checked w14:val="0"/>
            <w14:checkedState w14:val="2612" w14:font="MS Gothic"/>
            <w14:uncheckedState w14:val="2610" w14:font="MS Gothic"/>
          </w14:checkbox>
        </w:sdtPr>
        <w:sdtEndPr/>
        <w:sdtContent>
          <w:r w:rsidR="007178F0">
            <w:rPr>
              <w:rFonts w:ascii="MS Gothic" w:eastAsia="MS Gothic" w:hAnsi="MS Gothic" w:cs="Arial" w:hint="eastAsia"/>
              <w:sz w:val="24"/>
            </w:rPr>
            <w:t>☐</w:t>
          </w:r>
        </w:sdtContent>
      </w:sdt>
      <w:r w:rsidR="00C74A3D">
        <w:rPr>
          <w:rFonts w:ascii="Arial" w:hAnsi="Arial" w:cs="Arial"/>
          <w:sz w:val="24"/>
        </w:rPr>
        <w:t>Vertragsstammdaten (Vertragsbeziehung, Produktinteresse)</w:t>
      </w:r>
    </w:p>
    <w:p w:rsidR="00C74A3D" w:rsidRDefault="002E1EEB" w:rsidP="004E24E1">
      <w:pPr>
        <w:ind w:left="426"/>
        <w:jc w:val="both"/>
        <w:rPr>
          <w:rFonts w:ascii="Arial" w:hAnsi="Arial" w:cs="Arial"/>
          <w:sz w:val="24"/>
        </w:rPr>
      </w:pPr>
      <w:sdt>
        <w:sdtPr>
          <w:rPr>
            <w:rFonts w:ascii="Arial" w:hAnsi="Arial" w:cs="Arial"/>
            <w:sz w:val="24"/>
          </w:rPr>
          <w:id w:val="-1922564999"/>
          <w14:checkbox>
            <w14:checked w14:val="1"/>
            <w14:checkedState w14:val="2612" w14:font="MS Gothic"/>
            <w14:uncheckedState w14:val="2610" w14:font="MS Gothic"/>
          </w14:checkbox>
        </w:sdtPr>
        <w:sdtEndPr/>
        <w:sdtContent>
          <w:r w:rsidR="00304436">
            <w:rPr>
              <w:rFonts w:ascii="MS Gothic" w:eastAsia="MS Gothic" w:hAnsi="MS Gothic" w:cs="Arial" w:hint="eastAsia"/>
              <w:sz w:val="24"/>
            </w:rPr>
            <w:t>☒</w:t>
          </w:r>
        </w:sdtContent>
      </w:sdt>
      <w:r w:rsidR="00C74A3D">
        <w:rPr>
          <w:rFonts w:ascii="Arial" w:hAnsi="Arial" w:cs="Arial"/>
          <w:sz w:val="24"/>
        </w:rPr>
        <w:t>Kundenhistorie</w:t>
      </w:r>
    </w:p>
    <w:p w:rsidR="00C74A3D" w:rsidRDefault="002E1EEB" w:rsidP="004E24E1">
      <w:pPr>
        <w:ind w:left="426"/>
        <w:jc w:val="both"/>
        <w:rPr>
          <w:rFonts w:ascii="Arial" w:hAnsi="Arial" w:cs="Arial"/>
          <w:sz w:val="24"/>
        </w:rPr>
      </w:pPr>
      <w:sdt>
        <w:sdtPr>
          <w:rPr>
            <w:rFonts w:ascii="Arial" w:hAnsi="Arial" w:cs="Arial"/>
            <w:sz w:val="24"/>
          </w:rPr>
          <w:id w:val="354077050"/>
          <w14:checkbox>
            <w14:checked w14:val="0"/>
            <w14:checkedState w14:val="2612" w14:font="MS Gothic"/>
            <w14:uncheckedState w14:val="2610" w14:font="MS Gothic"/>
          </w14:checkbox>
        </w:sdtPr>
        <w:sdtEndPr/>
        <w:sdtContent>
          <w:r w:rsidR="00D32EB8">
            <w:rPr>
              <w:rFonts w:ascii="MS Gothic" w:eastAsia="MS Gothic" w:hAnsi="MS Gothic" w:cs="Arial" w:hint="eastAsia"/>
              <w:sz w:val="24"/>
            </w:rPr>
            <w:t>☐</w:t>
          </w:r>
        </w:sdtContent>
      </w:sdt>
      <w:r w:rsidR="00C74A3D">
        <w:rPr>
          <w:rFonts w:ascii="Arial" w:hAnsi="Arial" w:cs="Arial"/>
          <w:sz w:val="24"/>
        </w:rPr>
        <w:t>Vertragsabrechnungs- und Zahlungsdaten</w:t>
      </w:r>
    </w:p>
    <w:p w:rsidR="00C74A3D" w:rsidRDefault="002E1EEB" w:rsidP="004E24E1">
      <w:pPr>
        <w:ind w:left="426"/>
        <w:jc w:val="both"/>
        <w:rPr>
          <w:rFonts w:ascii="Arial" w:hAnsi="Arial" w:cs="Arial"/>
          <w:sz w:val="24"/>
        </w:rPr>
      </w:pPr>
      <w:sdt>
        <w:sdtPr>
          <w:rPr>
            <w:rFonts w:ascii="Arial" w:hAnsi="Arial" w:cs="Arial"/>
            <w:sz w:val="24"/>
          </w:rPr>
          <w:id w:val="-1270620837"/>
          <w14:checkbox>
            <w14:checked w14:val="0"/>
            <w14:checkedState w14:val="2612" w14:font="MS Gothic"/>
            <w14:uncheckedState w14:val="2610" w14:font="MS Gothic"/>
          </w14:checkbox>
        </w:sdtPr>
        <w:sdtEndPr/>
        <w:sdtContent>
          <w:r w:rsidR="007178F0">
            <w:rPr>
              <w:rFonts w:ascii="MS Gothic" w:eastAsia="MS Gothic" w:hAnsi="MS Gothic" w:cs="Arial" w:hint="eastAsia"/>
              <w:sz w:val="24"/>
            </w:rPr>
            <w:t>☐</w:t>
          </w:r>
        </w:sdtContent>
      </w:sdt>
      <w:r w:rsidR="00C74A3D">
        <w:rPr>
          <w:rFonts w:ascii="Arial" w:hAnsi="Arial" w:cs="Arial"/>
          <w:sz w:val="24"/>
        </w:rPr>
        <w:t>Planungs- und Steuerungsdaten</w:t>
      </w:r>
    </w:p>
    <w:p w:rsidR="00CE11B7" w:rsidRDefault="002E1EEB" w:rsidP="007178F0">
      <w:pPr>
        <w:ind w:left="426"/>
        <w:jc w:val="both"/>
        <w:rPr>
          <w:rFonts w:ascii="Arial" w:hAnsi="Arial" w:cs="Arial"/>
          <w:sz w:val="24"/>
        </w:rPr>
      </w:pPr>
      <w:sdt>
        <w:sdtPr>
          <w:rPr>
            <w:rFonts w:ascii="Arial" w:hAnsi="Arial" w:cs="Arial"/>
            <w:sz w:val="24"/>
          </w:rPr>
          <w:id w:val="1406885414"/>
          <w14:checkbox>
            <w14:checked w14:val="0"/>
            <w14:checkedState w14:val="2612" w14:font="MS Gothic"/>
            <w14:uncheckedState w14:val="2610" w14:font="MS Gothic"/>
          </w14:checkbox>
        </w:sdtPr>
        <w:sdtEndPr/>
        <w:sdtContent>
          <w:r w:rsidR="007178F0">
            <w:rPr>
              <w:rFonts w:ascii="MS Gothic" w:eastAsia="MS Gothic" w:hAnsi="MS Gothic" w:cs="Arial" w:hint="eastAsia"/>
              <w:sz w:val="24"/>
            </w:rPr>
            <w:t>☐</w:t>
          </w:r>
        </w:sdtContent>
      </w:sdt>
      <w:r w:rsidR="00C74A3D">
        <w:rPr>
          <w:rFonts w:ascii="Arial" w:hAnsi="Arial" w:cs="Arial"/>
          <w:sz w:val="24"/>
        </w:rPr>
        <w:t>Auskunftsangaben (von Dritten z. B. Auskunfteien oder öffentliche Verzeichnisse</w:t>
      </w:r>
    </w:p>
    <w:p w:rsidR="00C74A3D" w:rsidRDefault="00C74A3D" w:rsidP="00C74A3D">
      <w:pPr>
        <w:ind w:left="426"/>
        <w:jc w:val="both"/>
        <w:rPr>
          <w:rFonts w:ascii="Arial" w:hAnsi="Arial" w:cs="Arial"/>
          <w:sz w:val="24"/>
        </w:rPr>
      </w:pPr>
    </w:p>
    <w:p w:rsidR="00C74A3D" w:rsidRPr="00CE11B7" w:rsidRDefault="00C74A3D" w:rsidP="00C74A3D">
      <w:pPr>
        <w:ind w:left="426"/>
        <w:jc w:val="both"/>
        <w:rPr>
          <w:rFonts w:ascii="Arial" w:hAnsi="Arial" w:cs="Arial"/>
          <w:sz w:val="24"/>
        </w:rPr>
      </w:pPr>
    </w:p>
    <w:p w:rsidR="004E24E1" w:rsidRDefault="004E24E1" w:rsidP="00CE11B7">
      <w:pPr>
        <w:jc w:val="both"/>
        <w:rPr>
          <w:rFonts w:ascii="Arial" w:hAnsi="Arial" w:cs="Arial"/>
          <w:sz w:val="24"/>
        </w:rPr>
      </w:pPr>
    </w:p>
    <w:p w:rsidR="00CE11B7" w:rsidRPr="004E24E1" w:rsidRDefault="00CE11B7" w:rsidP="00CE11B7">
      <w:pPr>
        <w:pStyle w:val="Listenabsatz"/>
        <w:numPr>
          <w:ilvl w:val="0"/>
          <w:numId w:val="7"/>
        </w:numPr>
        <w:ind w:hanging="294"/>
        <w:jc w:val="both"/>
        <w:rPr>
          <w:rFonts w:ascii="Arial" w:hAnsi="Arial" w:cs="Arial"/>
          <w:b/>
          <w:sz w:val="24"/>
        </w:rPr>
      </w:pPr>
      <w:r>
        <w:rPr>
          <w:rFonts w:ascii="Arial" w:hAnsi="Arial" w:cs="Arial"/>
          <w:b/>
          <w:sz w:val="24"/>
        </w:rPr>
        <w:t xml:space="preserve"> Kategorien betroffener Personen</w:t>
      </w:r>
    </w:p>
    <w:p w:rsidR="00CE11B7" w:rsidRDefault="00CE11B7" w:rsidP="00C74A3D">
      <w:pPr>
        <w:ind w:left="426"/>
        <w:jc w:val="both"/>
        <w:rPr>
          <w:rFonts w:ascii="Arial" w:hAnsi="Arial" w:cs="Arial"/>
          <w:sz w:val="24"/>
        </w:rPr>
      </w:pPr>
      <w:r>
        <w:rPr>
          <w:rFonts w:ascii="Arial" w:hAnsi="Arial" w:cs="Arial"/>
          <w:sz w:val="24"/>
        </w:rPr>
        <w:t>Die Kategorien der durch die Verarbeitung betroffener Personen umfassen:</w:t>
      </w:r>
    </w:p>
    <w:p w:rsidR="00C74A3D" w:rsidRDefault="00C74A3D" w:rsidP="00C74A3D">
      <w:pPr>
        <w:ind w:left="426"/>
        <w:jc w:val="both"/>
        <w:rPr>
          <w:rFonts w:ascii="Arial" w:hAnsi="Arial" w:cs="Arial"/>
          <w:sz w:val="24"/>
        </w:rPr>
      </w:pPr>
    </w:p>
    <w:p w:rsidR="00C74A3D" w:rsidRDefault="002E1EEB" w:rsidP="00C74A3D">
      <w:pPr>
        <w:ind w:left="426"/>
        <w:jc w:val="both"/>
        <w:rPr>
          <w:rFonts w:ascii="Arial" w:hAnsi="Arial" w:cs="Arial"/>
          <w:sz w:val="24"/>
        </w:rPr>
      </w:pPr>
      <w:sdt>
        <w:sdtPr>
          <w:rPr>
            <w:rFonts w:ascii="Arial" w:hAnsi="Arial" w:cs="Arial"/>
            <w:sz w:val="24"/>
          </w:rPr>
          <w:id w:val="-1370378454"/>
          <w14:checkbox>
            <w14:checked w14:val="1"/>
            <w14:checkedState w14:val="2612" w14:font="MS Gothic"/>
            <w14:uncheckedState w14:val="2610" w14:font="MS Gothic"/>
          </w14:checkbox>
        </w:sdtPr>
        <w:sdtEndPr/>
        <w:sdtContent>
          <w:r w:rsidR="00304436">
            <w:rPr>
              <w:rFonts w:ascii="MS Gothic" w:eastAsia="MS Gothic" w:hAnsi="MS Gothic" w:cs="Arial" w:hint="eastAsia"/>
              <w:sz w:val="24"/>
            </w:rPr>
            <w:t>☒</w:t>
          </w:r>
        </w:sdtContent>
      </w:sdt>
      <w:r w:rsidR="00C74A3D">
        <w:rPr>
          <w:rFonts w:ascii="Arial" w:hAnsi="Arial" w:cs="Arial"/>
          <w:sz w:val="24"/>
        </w:rPr>
        <w:t>Kunden</w:t>
      </w:r>
    </w:p>
    <w:p w:rsidR="00C74A3D" w:rsidRDefault="002E1EEB" w:rsidP="00C74A3D">
      <w:pPr>
        <w:ind w:left="426"/>
        <w:jc w:val="both"/>
        <w:rPr>
          <w:rFonts w:ascii="Arial" w:hAnsi="Arial" w:cs="Arial"/>
          <w:sz w:val="24"/>
        </w:rPr>
      </w:pPr>
      <w:sdt>
        <w:sdtPr>
          <w:rPr>
            <w:rFonts w:ascii="Arial" w:hAnsi="Arial" w:cs="Arial"/>
            <w:sz w:val="24"/>
          </w:rPr>
          <w:id w:val="1180784905"/>
          <w14:checkbox>
            <w14:checked w14:val="0"/>
            <w14:checkedState w14:val="2612" w14:font="MS Gothic"/>
            <w14:uncheckedState w14:val="2610" w14:font="MS Gothic"/>
          </w14:checkbox>
        </w:sdtPr>
        <w:sdtEndPr/>
        <w:sdtContent>
          <w:r w:rsidR="007178F0">
            <w:rPr>
              <w:rFonts w:ascii="MS Gothic" w:eastAsia="MS Gothic" w:hAnsi="MS Gothic" w:cs="Arial" w:hint="eastAsia"/>
              <w:sz w:val="24"/>
            </w:rPr>
            <w:t>☐</w:t>
          </w:r>
        </w:sdtContent>
      </w:sdt>
      <w:r w:rsidR="00C74A3D">
        <w:rPr>
          <w:rFonts w:ascii="Arial" w:hAnsi="Arial" w:cs="Arial"/>
          <w:sz w:val="24"/>
        </w:rPr>
        <w:t>Interessenten</w:t>
      </w:r>
    </w:p>
    <w:p w:rsidR="00C74A3D" w:rsidRDefault="002E1EEB" w:rsidP="00C74A3D">
      <w:pPr>
        <w:ind w:left="426"/>
        <w:jc w:val="both"/>
        <w:rPr>
          <w:rFonts w:ascii="Arial" w:hAnsi="Arial" w:cs="Arial"/>
          <w:sz w:val="24"/>
        </w:rPr>
      </w:pPr>
      <w:sdt>
        <w:sdtPr>
          <w:rPr>
            <w:rFonts w:ascii="Arial" w:hAnsi="Arial" w:cs="Arial"/>
            <w:sz w:val="24"/>
          </w:rPr>
          <w:id w:val="269981232"/>
          <w14:checkbox>
            <w14:checked w14:val="0"/>
            <w14:checkedState w14:val="2612" w14:font="MS Gothic"/>
            <w14:uncheckedState w14:val="2610" w14:font="MS Gothic"/>
          </w14:checkbox>
        </w:sdtPr>
        <w:sdtEndPr/>
        <w:sdtContent>
          <w:r w:rsidR="00D32EB8">
            <w:rPr>
              <w:rFonts w:ascii="MS Gothic" w:eastAsia="MS Gothic" w:hAnsi="MS Gothic" w:cs="Arial" w:hint="eastAsia"/>
              <w:sz w:val="24"/>
            </w:rPr>
            <w:t>☐</w:t>
          </w:r>
        </w:sdtContent>
      </w:sdt>
      <w:r w:rsidR="00C74A3D">
        <w:rPr>
          <w:rFonts w:ascii="Arial" w:hAnsi="Arial" w:cs="Arial"/>
          <w:sz w:val="24"/>
        </w:rPr>
        <w:t>Beschäftigte</w:t>
      </w:r>
    </w:p>
    <w:p w:rsidR="00C74A3D" w:rsidRDefault="002E1EEB" w:rsidP="00C74A3D">
      <w:pPr>
        <w:ind w:left="426"/>
        <w:jc w:val="both"/>
        <w:rPr>
          <w:rFonts w:ascii="Arial" w:hAnsi="Arial" w:cs="Arial"/>
          <w:sz w:val="24"/>
        </w:rPr>
      </w:pPr>
      <w:sdt>
        <w:sdtPr>
          <w:rPr>
            <w:rFonts w:ascii="Arial" w:hAnsi="Arial" w:cs="Arial"/>
            <w:sz w:val="24"/>
          </w:rPr>
          <w:id w:val="391772184"/>
          <w14:checkbox>
            <w14:checked w14:val="0"/>
            <w14:checkedState w14:val="2612" w14:font="MS Gothic"/>
            <w14:uncheckedState w14:val="2610" w14:font="MS Gothic"/>
          </w14:checkbox>
        </w:sdtPr>
        <w:sdtEndPr/>
        <w:sdtContent>
          <w:r w:rsidR="007178F0">
            <w:rPr>
              <w:rFonts w:ascii="MS Gothic" w:eastAsia="MS Gothic" w:hAnsi="MS Gothic" w:cs="Arial" w:hint="eastAsia"/>
              <w:sz w:val="24"/>
            </w:rPr>
            <w:t>☐</w:t>
          </w:r>
        </w:sdtContent>
      </w:sdt>
      <w:r w:rsidR="00C74A3D">
        <w:rPr>
          <w:rFonts w:ascii="Arial" w:hAnsi="Arial" w:cs="Arial"/>
          <w:sz w:val="24"/>
        </w:rPr>
        <w:t>Angehörige von Kunden</w:t>
      </w:r>
    </w:p>
    <w:p w:rsidR="00C74A3D" w:rsidRDefault="002E1EEB" w:rsidP="00C74A3D">
      <w:pPr>
        <w:ind w:left="426"/>
        <w:jc w:val="both"/>
        <w:rPr>
          <w:rFonts w:ascii="Arial" w:hAnsi="Arial" w:cs="Arial"/>
          <w:sz w:val="24"/>
        </w:rPr>
      </w:pPr>
      <w:sdt>
        <w:sdtPr>
          <w:rPr>
            <w:rFonts w:ascii="Arial" w:hAnsi="Arial" w:cs="Arial"/>
            <w:sz w:val="24"/>
          </w:rPr>
          <w:id w:val="581414971"/>
          <w14:checkbox>
            <w14:checked w14:val="0"/>
            <w14:checkedState w14:val="2612" w14:font="MS Gothic"/>
            <w14:uncheckedState w14:val="2610" w14:font="MS Gothic"/>
          </w14:checkbox>
        </w:sdtPr>
        <w:sdtEndPr/>
        <w:sdtContent>
          <w:r w:rsidR="007178F0">
            <w:rPr>
              <w:rFonts w:ascii="MS Gothic" w:eastAsia="MS Gothic" w:hAnsi="MS Gothic" w:cs="Arial" w:hint="eastAsia"/>
              <w:sz w:val="24"/>
            </w:rPr>
            <w:t>☐</w:t>
          </w:r>
        </w:sdtContent>
      </w:sdt>
      <w:r w:rsidR="00C74A3D">
        <w:rPr>
          <w:rFonts w:ascii="Arial" w:hAnsi="Arial" w:cs="Arial"/>
          <w:sz w:val="24"/>
        </w:rPr>
        <w:t>Behandelnde Ärzte</w:t>
      </w:r>
    </w:p>
    <w:p w:rsidR="00C74A3D" w:rsidRDefault="002E1EEB" w:rsidP="00C74A3D">
      <w:pPr>
        <w:ind w:left="426"/>
        <w:jc w:val="both"/>
        <w:rPr>
          <w:rFonts w:ascii="Arial" w:hAnsi="Arial" w:cs="Arial"/>
          <w:sz w:val="24"/>
        </w:rPr>
      </w:pPr>
      <w:sdt>
        <w:sdtPr>
          <w:rPr>
            <w:rFonts w:ascii="Arial" w:hAnsi="Arial" w:cs="Arial"/>
            <w:sz w:val="24"/>
          </w:rPr>
          <w:id w:val="447677263"/>
          <w14:checkbox>
            <w14:checked w14:val="0"/>
            <w14:checkedState w14:val="2612" w14:font="MS Gothic"/>
            <w14:uncheckedState w14:val="2610" w14:font="MS Gothic"/>
          </w14:checkbox>
        </w:sdtPr>
        <w:sdtEndPr/>
        <w:sdtContent>
          <w:r w:rsidR="007178F0">
            <w:rPr>
              <w:rFonts w:ascii="MS Gothic" w:eastAsia="MS Gothic" w:hAnsi="MS Gothic" w:cs="Arial" w:hint="eastAsia"/>
              <w:sz w:val="24"/>
            </w:rPr>
            <w:t>☐</w:t>
          </w:r>
        </w:sdtContent>
      </w:sdt>
      <w:r w:rsidR="00C74A3D">
        <w:rPr>
          <w:rFonts w:ascii="Arial" w:hAnsi="Arial" w:cs="Arial"/>
          <w:sz w:val="24"/>
        </w:rPr>
        <w:t>Lieferanten</w:t>
      </w:r>
    </w:p>
    <w:p w:rsidR="00C74A3D" w:rsidRDefault="002E1EEB" w:rsidP="00C74A3D">
      <w:pPr>
        <w:ind w:left="426"/>
        <w:jc w:val="both"/>
        <w:rPr>
          <w:rFonts w:ascii="Arial" w:hAnsi="Arial" w:cs="Arial"/>
          <w:sz w:val="24"/>
        </w:rPr>
      </w:pPr>
      <w:sdt>
        <w:sdtPr>
          <w:rPr>
            <w:rFonts w:ascii="Arial" w:hAnsi="Arial" w:cs="Arial"/>
            <w:sz w:val="24"/>
          </w:rPr>
          <w:id w:val="977423983"/>
          <w14:checkbox>
            <w14:checked w14:val="0"/>
            <w14:checkedState w14:val="2612" w14:font="MS Gothic"/>
            <w14:uncheckedState w14:val="2610" w14:font="MS Gothic"/>
          </w14:checkbox>
        </w:sdtPr>
        <w:sdtEndPr/>
        <w:sdtContent>
          <w:r w:rsidR="007178F0">
            <w:rPr>
              <w:rFonts w:ascii="MS Gothic" w:eastAsia="MS Gothic" w:hAnsi="MS Gothic" w:cs="Arial" w:hint="eastAsia"/>
              <w:sz w:val="24"/>
            </w:rPr>
            <w:t>☐</w:t>
          </w:r>
        </w:sdtContent>
      </w:sdt>
      <w:r w:rsidR="00C74A3D">
        <w:rPr>
          <w:rFonts w:ascii="Arial" w:hAnsi="Arial" w:cs="Arial"/>
          <w:sz w:val="24"/>
        </w:rPr>
        <w:t>Handelsvertreter</w:t>
      </w:r>
    </w:p>
    <w:p w:rsidR="00C74A3D" w:rsidRDefault="002E1EEB" w:rsidP="00C74A3D">
      <w:pPr>
        <w:ind w:left="426"/>
        <w:jc w:val="both"/>
        <w:rPr>
          <w:rFonts w:ascii="Arial" w:hAnsi="Arial" w:cs="Arial"/>
          <w:sz w:val="24"/>
        </w:rPr>
      </w:pPr>
      <w:sdt>
        <w:sdtPr>
          <w:rPr>
            <w:rFonts w:ascii="Arial" w:hAnsi="Arial" w:cs="Arial"/>
            <w:sz w:val="24"/>
          </w:rPr>
          <w:id w:val="1218402441"/>
          <w14:checkbox>
            <w14:checked w14:val="0"/>
            <w14:checkedState w14:val="2612" w14:font="MS Gothic"/>
            <w14:uncheckedState w14:val="2610" w14:font="MS Gothic"/>
          </w14:checkbox>
        </w:sdtPr>
        <w:sdtEndPr/>
        <w:sdtContent>
          <w:r w:rsidR="00D32EB8">
            <w:rPr>
              <w:rFonts w:ascii="MS Gothic" w:eastAsia="MS Gothic" w:hAnsi="MS Gothic" w:cs="Arial" w:hint="eastAsia"/>
              <w:sz w:val="24"/>
            </w:rPr>
            <w:t>☐</w:t>
          </w:r>
        </w:sdtContent>
      </w:sdt>
      <w:r w:rsidR="00C74A3D">
        <w:rPr>
          <w:rFonts w:ascii="Arial" w:hAnsi="Arial" w:cs="Arial"/>
          <w:sz w:val="24"/>
        </w:rPr>
        <w:t>Ansprechpartner</w:t>
      </w:r>
    </w:p>
    <w:p w:rsidR="00C74A3D" w:rsidRDefault="002E1EEB" w:rsidP="00C74A3D">
      <w:pPr>
        <w:ind w:left="426"/>
        <w:jc w:val="both"/>
        <w:rPr>
          <w:rFonts w:ascii="Arial" w:hAnsi="Arial" w:cs="Arial"/>
          <w:sz w:val="24"/>
        </w:rPr>
      </w:pPr>
      <w:sdt>
        <w:sdtPr>
          <w:rPr>
            <w:rFonts w:ascii="Arial" w:hAnsi="Arial" w:cs="Arial"/>
            <w:sz w:val="24"/>
          </w:rPr>
          <w:id w:val="-705559694"/>
          <w14:checkbox>
            <w14:checked w14:val="1"/>
            <w14:checkedState w14:val="2612" w14:font="MS Gothic"/>
            <w14:uncheckedState w14:val="2610" w14:font="MS Gothic"/>
          </w14:checkbox>
        </w:sdtPr>
        <w:sdtEndPr/>
        <w:sdtContent>
          <w:r w:rsidR="00304436">
            <w:rPr>
              <w:rFonts w:ascii="MS Gothic" w:eastAsia="MS Gothic" w:hAnsi="MS Gothic" w:cs="Arial" w:hint="eastAsia"/>
              <w:sz w:val="24"/>
            </w:rPr>
            <w:t>☒</w:t>
          </w:r>
        </w:sdtContent>
      </w:sdt>
      <w:r w:rsidR="00C74A3D">
        <w:rPr>
          <w:rFonts w:ascii="Arial" w:hAnsi="Arial" w:cs="Arial"/>
          <w:sz w:val="24"/>
        </w:rPr>
        <w:t>Vereinsmitglieder</w:t>
      </w:r>
    </w:p>
    <w:p w:rsidR="00C74A3D" w:rsidRPr="00C74A3D" w:rsidRDefault="00C74A3D" w:rsidP="00C74A3D">
      <w:pPr>
        <w:ind w:left="426"/>
        <w:jc w:val="both"/>
        <w:rPr>
          <w:rFonts w:ascii="Arial" w:hAnsi="Arial" w:cs="Arial"/>
          <w:sz w:val="24"/>
        </w:rPr>
      </w:pPr>
    </w:p>
    <w:p w:rsidR="00CE11B7" w:rsidRDefault="00CE11B7" w:rsidP="00CE11B7"/>
    <w:p w:rsidR="00CE11B7" w:rsidRDefault="00CE11B7" w:rsidP="00CE11B7">
      <w:pPr>
        <w:pStyle w:val="Listenabsatz"/>
        <w:numPr>
          <w:ilvl w:val="0"/>
          <w:numId w:val="1"/>
        </w:numPr>
        <w:ind w:left="426" w:hanging="426"/>
        <w:jc w:val="both"/>
        <w:rPr>
          <w:rFonts w:ascii="Arial" w:hAnsi="Arial" w:cs="Arial"/>
          <w:b/>
          <w:sz w:val="24"/>
        </w:rPr>
      </w:pPr>
      <w:r>
        <w:rPr>
          <w:rFonts w:ascii="Arial" w:hAnsi="Arial" w:cs="Arial"/>
          <w:b/>
          <w:sz w:val="24"/>
        </w:rPr>
        <w:t>Technische und Organisatorische Maßnahmen</w:t>
      </w:r>
    </w:p>
    <w:p w:rsidR="002928AA" w:rsidRPr="00B4332B" w:rsidRDefault="002928AA" w:rsidP="002928AA">
      <w:pPr>
        <w:pStyle w:val="Listenabsatz"/>
        <w:ind w:left="426"/>
        <w:jc w:val="both"/>
        <w:rPr>
          <w:rFonts w:ascii="Arial" w:hAnsi="Arial" w:cs="Arial"/>
          <w:b/>
          <w:sz w:val="24"/>
        </w:rPr>
      </w:pPr>
    </w:p>
    <w:p w:rsidR="00CE11B7" w:rsidRPr="004D7DD1" w:rsidRDefault="00034994" w:rsidP="00034994">
      <w:pPr>
        <w:pStyle w:val="Listenabsatz"/>
        <w:autoSpaceDE w:val="0"/>
        <w:autoSpaceDN w:val="0"/>
        <w:adjustRightInd w:val="0"/>
        <w:ind w:left="426"/>
        <w:jc w:val="both"/>
        <w:rPr>
          <w:rFonts w:ascii="Arial" w:hAnsi="Arial" w:cs="Arial"/>
          <w:sz w:val="24"/>
        </w:rPr>
      </w:pPr>
      <w:r>
        <w:rPr>
          <w:rFonts w:ascii="Arial" w:hAnsi="Arial" w:cs="Arial"/>
          <w:sz w:val="24"/>
        </w:rPr>
        <w:t>(1)</w:t>
      </w:r>
      <w:r w:rsidR="004D7DD1" w:rsidRPr="004D7DD1">
        <w:rPr>
          <w:rFonts w:ascii="Arial" w:hAnsi="Arial" w:cs="Arial"/>
          <w:sz w:val="24"/>
        </w:rPr>
        <w:t xml:space="preserve"> </w:t>
      </w:r>
      <w:r w:rsidR="00CE11B7" w:rsidRPr="004D7DD1">
        <w:rPr>
          <w:rFonts w:ascii="Arial" w:hAnsi="Arial" w:cs="Arial"/>
          <w:sz w:val="24"/>
        </w:rPr>
        <w:t>Der Auftragnehmer hat die Umsetzung der im</w:t>
      </w:r>
      <w:r w:rsidR="004D7DD1" w:rsidRPr="004D7DD1">
        <w:rPr>
          <w:rFonts w:ascii="Arial" w:hAnsi="Arial" w:cs="Arial"/>
          <w:sz w:val="24"/>
        </w:rPr>
        <w:t xml:space="preserve"> </w:t>
      </w:r>
      <w:r w:rsidR="00CE11B7" w:rsidRPr="004D7DD1">
        <w:rPr>
          <w:rFonts w:ascii="Arial" w:hAnsi="Arial" w:cs="Arial"/>
          <w:sz w:val="24"/>
        </w:rPr>
        <w:t>Vorfeld der Auftragsvergabe</w:t>
      </w:r>
      <w:r w:rsidR="004D7DD1" w:rsidRPr="004D7DD1">
        <w:rPr>
          <w:rFonts w:ascii="Arial" w:hAnsi="Arial" w:cs="Arial"/>
          <w:sz w:val="24"/>
        </w:rPr>
        <w:t xml:space="preserve"> </w:t>
      </w:r>
      <w:r w:rsidR="00CE11B7" w:rsidRPr="004D7DD1">
        <w:rPr>
          <w:rFonts w:ascii="Arial" w:hAnsi="Arial" w:cs="Arial"/>
          <w:sz w:val="24"/>
        </w:rPr>
        <w:t>dargelegten und erforderlichen</w:t>
      </w:r>
      <w:r w:rsidR="004D7DD1" w:rsidRPr="004D7DD1">
        <w:rPr>
          <w:rFonts w:ascii="Arial" w:hAnsi="Arial" w:cs="Arial"/>
          <w:sz w:val="24"/>
        </w:rPr>
        <w:t xml:space="preserve"> </w:t>
      </w:r>
      <w:r w:rsidR="00CE11B7" w:rsidRPr="004D7DD1">
        <w:rPr>
          <w:rFonts w:ascii="Arial" w:hAnsi="Arial" w:cs="Arial"/>
          <w:sz w:val="24"/>
        </w:rPr>
        <w:t>technischen und organisatorischen Maßnahmen</w:t>
      </w:r>
      <w:r w:rsidR="004D7DD1" w:rsidRPr="004D7DD1">
        <w:rPr>
          <w:rFonts w:ascii="Arial" w:hAnsi="Arial" w:cs="Arial"/>
          <w:sz w:val="24"/>
        </w:rPr>
        <w:t xml:space="preserve"> </w:t>
      </w:r>
      <w:r w:rsidR="00CE11B7" w:rsidRPr="004D7DD1">
        <w:rPr>
          <w:rFonts w:ascii="Arial" w:hAnsi="Arial" w:cs="Arial"/>
          <w:sz w:val="24"/>
        </w:rPr>
        <w:t>vor Beginn der Verarbeitung, insbesondere</w:t>
      </w:r>
      <w:r w:rsidR="004D7DD1" w:rsidRPr="004D7DD1">
        <w:rPr>
          <w:rFonts w:ascii="Arial" w:hAnsi="Arial" w:cs="Arial"/>
          <w:sz w:val="24"/>
        </w:rPr>
        <w:t xml:space="preserve"> </w:t>
      </w:r>
      <w:r w:rsidR="00CE11B7" w:rsidRPr="004D7DD1">
        <w:rPr>
          <w:rFonts w:ascii="Arial" w:hAnsi="Arial" w:cs="Arial"/>
          <w:sz w:val="24"/>
        </w:rPr>
        <w:t>hinsichtlich der konkreten</w:t>
      </w:r>
      <w:r w:rsidR="004D7DD1" w:rsidRPr="004D7DD1">
        <w:rPr>
          <w:rFonts w:ascii="Arial" w:hAnsi="Arial" w:cs="Arial"/>
          <w:sz w:val="24"/>
        </w:rPr>
        <w:t xml:space="preserve"> </w:t>
      </w:r>
      <w:r w:rsidR="00CE11B7" w:rsidRPr="004D7DD1">
        <w:rPr>
          <w:rFonts w:ascii="Arial" w:hAnsi="Arial" w:cs="Arial"/>
          <w:sz w:val="24"/>
        </w:rPr>
        <w:t>Auftragsdurchführung zu</w:t>
      </w:r>
      <w:r w:rsidR="004D7DD1" w:rsidRPr="004D7DD1">
        <w:rPr>
          <w:rFonts w:ascii="Arial" w:hAnsi="Arial" w:cs="Arial"/>
          <w:sz w:val="24"/>
        </w:rPr>
        <w:t xml:space="preserve"> </w:t>
      </w:r>
      <w:r w:rsidR="00CE11B7" w:rsidRPr="004D7DD1">
        <w:rPr>
          <w:rFonts w:ascii="Arial" w:hAnsi="Arial" w:cs="Arial"/>
          <w:sz w:val="24"/>
        </w:rPr>
        <w:t>dokumentieren und dem Auftraggeber zur Prüfung</w:t>
      </w:r>
      <w:r w:rsidR="004D7DD1" w:rsidRPr="004D7DD1">
        <w:rPr>
          <w:rFonts w:ascii="Arial" w:hAnsi="Arial" w:cs="Arial"/>
          <w:sz w:val="24"/>
        </w:rPr>
        <w:t xml:space="preserve"> </w:t>
      </w:r>
      <w:r w:rsidR="00CE11B7" w:rsidRPr="004D7DD1">
        <w:rPr>
          <w:rFonts w:ascii="Arial" w:hAnsi="Arial" w:cs="Arial"/>
          <w:sz w:val="24"/>
        </w:rPr>
        <w:t>zu übergeben. Bei Akzeptanz durch den Auftraggeber</w:t>
      </w:r>
      <w:r w:rsidR="004D7DD1" w:rsidRPr="004D7DD1">
        <w:rPr>
          <w:rFonts w:ascii="Arial" w:hAnsi="Arial" w:cs="Arial"/>
          <w:sz w:val="24"/>
        </w:rPr>
        <w:t xml:space="preserve"> </w:t>
      </w:r>
      <w:r w:rsidR="00CE11B7" w:rsidRPr="004D7DD1">
        <w:rPr>
          <w:rFonts w:ascii="Arial" w:hAnsi="Arial" w:cs="Arial"/>
          <w:sz w:val="24"/>
        </w:rPr>
        <w:t>werden die dokumentierten Maßnahmen Grundlage</w:t>
      </w:r>
      <w:r w:rsidR="004D7DD1" w:rsidRPr="004D7DD1">
        <w:rPr>
          <w:rFonts w:ascii="Arial" w:hAnsi="Arial" w:cs="Arial"/>
          <w:sz w:val="24"/>
        </w:rPr>
        <w:t xml:space="preserve"> </w:t>
      </w:r>
      <w:r w:rsidR="00CE11B7" w:rsidRPr="004D7DD1">
        <w:rPr>
          <w:rFonts w:ascii="Arial" w:hAnsi="Arial" w:cs="Arial"/>
          <w:sz w:val="24"/>
        </w:rPr>
        <w:t>des Auftrags. Soweit die Prüfung/ein Audit des</w:t>
      </w:r>
      <w:r w:rsidR="004D7DD1" w:rsidRPr="004D7DD1">
        <w:rPr>
          <w:rFonts w:ascii="Arial" w:hAnsi="Arial" w:cs="Arial"/>
          <w:sz w:val="24"/>
        </w:rPr>
        <w:t xml:space="preserve"> A</w:t>
      </w:r>
      <w:r w:rsidR="00CE11B7" w:rsidRPr="004D7DD1">
        <w:rPr>
          <w:rFonts w:ascii="Arial" w:hAnsi="Arial" w:cs="Arial"/>
          <w:sz w:val="24"/>
        </w:rPr>
        <w:t>uftraggebers einen Anpassungsbedarf ergibt, ist</w:t>
      </w:r>
      <w:r w:rsidR="004D7DD1" w:rsidRPr="004D7DD1">
        <w:rPr>
          <w:rFonts w:ascii="Arial" w:hAnsi="Arial" w:cs="Arial"/>
          <w:sz w:val="24"/>
        </w:rPr>
        <w:t xml:space="preserve"> </w:t>
      </w:r>
      <w:r w:rsidR="00CE11B7" w:rsidRPr="004D7DD1">
        <w:rPr>
          <w:rFonts w:ascii="Arial" w:hAnsi="Arial" w:cs="Arial"/>
          <w:sz w:val="24"/>
        </w:rPr>
        <w:t>dieser einvernehmlich umzusetzen.</w:t>
      </w:r>
    </w:p>
    <w:p w:rsidR="004D7DD1" w:rsidRPr="004D7DD1" w:rsidRDefault="004D7DD1" w:rsidP="004D7DD1">
      <w:pPr>
        <w:autoSpaceDE w:val="0"/>
        <w:autoSpaceDN w:val="0"/>
        <w:adjustRightInd w:val="0"/>
        <w:jc w:val="both"/>
        <w:rPr>
          <w:rFonts w:ascii="Arial" w:hAnsi="Arial" w:cs="Arial"/>
          <w:sz w:val="24"/>
        </w:rPr>
      </w:pPr>
    </w:p>
    <w:p w:rsidR="004D7DD1" w:rsidRPr="00034994" w:rsidRDefault="00034994" w:rsidP="00034994">
      <w:pPr>
        <w:autoSpaceDE w:val="0"/>
        <w:autoSpaceDN w:val="0"/>
        <w:adjustRightInd w:val="0"/>
        <w:ind w:left="426"/>
        <w:jc w:val="both"/>
        <w:rPr>
          <w:rFonts w:ascii="Arial" w:hAnsi="Arial" w:cs="Arial"/>
          <w:sz w:val="24"/>
        </w:rPr>
      </w:pPr>
      <w:r>
        <w:rPr>
          <w:rFonts w:ascii="Arial" w:hAnsi="Arial" w:cs="Arial"/>
          <w:sz w:val="24"/>
        </w:rPr>
        <w:t xml:space="preserve">(2) </w:t>
      </w:r>
      <w:r w:rsidR="004D7DD1" w:rsidRPr="00034994">
        <w:rPr>
          <w:rFonts w:ascii="Arial" w:hAnsi="Arial" w:cs="Arial"/>
          <w:sz w:val="24"/>
        </w:rPr>
        <w:t xml:space="preserve">Der Auftragnehmer hat die Sicherheit gem. Art. 28 Abs. 3 </w:t>
      </w:r>
      <w:proofErr w:type="spellStart"/>
      <w:r w:rsidR="004D7DD1" w:rsidRPr="00034994">
        <w:rPr>
          <w:rFonts w:ascii="Arial" w:hAnsi="Arial" w:cs="Arial"/>
          <w:sz w:val="24"/>
        </w:rPr>
        <w:t>lit</w:t>
      </w:r>
      <w:proofErr w:type="spellEnd"/>
      <w:r w:rsidR="004D7DD1" w:rsidRPr="00034994">
        <w:rPr>
          <w:rFonts w:ascii="Arial" w:hAnsi="Arial" w:cs="Arial"/>
          <w:sz w:val="24"/>
        </w:rPr>
        <w:t>. c, 32 DS-GVO insbesondere in Verbindung mit Art. 5 Abs. 1, Abs. 2 DS-GVO herzustellen.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 [Einzelheiten in Anlage 1].</w:t>
      </w:r>
    </w:p>
    <w:p w:rsidR="004D7DD1" w:rsidRPr="004D7DD1" w:rsidRDefault="004D7DD1" w:rsidP="00034994">
      <w:pPr>
        <w:pStyle w:val="Listenabsatz"/>
        <w:jc w:val="both"/>
        <w:rPr>
          <w:rFonts w:ascii="Arial" w:hAnsi="Arial" w:cs="Arial"/>
          <w:sz w:val="24"/>
        </w:rPr>
      </w:pPr>
    </w:p>
    <w:p w:rsidR="004D7DD1" w:rsidRPr="00034994" w:rsidRDefault="002928AA" w:rsidP="002928AA">
      <w:pPr>
        <w:pStyle w:val="Listenabsatz"/>
        <w:autoSpaceDE w:val="0"/>
        <w:autoSpaceDN w:val="0"/>
        <w:adjustRightInd w:val="0"/>
        <w:ind w:left="426"/>
        <w:jc w:val="both"/>
        <w:rPr>
          <w:rFonts w:ascii="Arial" w:hAnsi="Arial" w:cs="Arial"/>
          <w:sz w:val="24"/>
        </w:rPr>
      </w:pPr>
      <w:r>
        <w:rPr>
          <w:rFonts w:ascii="Arial" w:hAnsi="Arial" w:cs="Arial"/>
          <w:sz w:val="24"/>
        </w:rPr>
        <w:t xml:space="preserve">(3) </w:t>
      </w:r>
      <w:r w:rsidR="004D7DD1" w:rsidRPr="00034994">
        <w:rPr>
          <w:rFonts w:ascii="Arial" w:hAnsi="Arial" w:cs="Arial"/>
          <w:sz w:val="24"/>
        </w:rPr>
        <w:t>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w:t>
      </w:r>
    </w:p>
    <w:p w:rsidR="004D7DD1" w:rsidRDefault="004D7DD1" w:rsidP="00034994">
      <w:pPr>
        <w:autoSpaceDE w:val="0"/>
        <w:autoSpaceDN w:val="0"/>
        <w:adjustRightInd w:val="0"/>
        <w:ind w:left="426"/>
        <w:jc w:val="both"/>
        <w:rPr>
          <w:rFonts w:ascii="Arial" w:hAnsi="Arial" w:cs="Arial"/>
          <w:sz w:val="24"/>
        </w:rPr>
      </w:pPr>
      <w:r w:rsidRPr="004D7DD1">
        <w:rPr>
          <w:rFonts w:ascii="Arial" w:hAnsi="Arial" w:cs="Arial"/>
          <w:sz w:val="24"/>
        </w:rPr>
        <w:t>zu dokumentieren.</w:t>
      </w:r>
    </w:p>
    <w:p w:rsidR="002928AA" w:rsidRDefault="002928AA" w:rsidP="00034994">
      <w:pPr>
        <w:autoSpaceDE w:val="0"/>
        <w:autoSpaceDN w:val="0"/>
        <w:adjustRightInd w:val="0"/>
        <w:ind w:left="426"/>
        <w:jc w:val="both"/>
        <w:rPr>
          <w:rFonts w:ascii="Arial" w:hAnsi="Arial" w:cs="Arial"/>
          <w:sz w:val="24"/>
        </w:rPr>
      </w:pPr>
    </w:p>
    <w:p w:rsidR="002928AA" w:rsidRDefault="002928AA" w:rsidP="00034994">
      <w:pPr>
        <w:autoSpaceDE w:val="0"/>
        <w:autoSpaceDN w:val="0"/>
        <w:adjustRightInd w:val="0"/>
        <w:ind w:left="426"/>
        <w:jc w:val="both"/>
        <w:rPr>
          <w:rFonts w:ascii="Arial" w:hAnsi="Arial" w:cs="Arial"/>
          <w:sz w:val="24"/>
        </w:rPr>
      </w:pPr>
    </w:p>
    <w:p w:rsidR="002928AA" w:rsidRDefault="002928AA" w:rsidP="002928AA">
      <w:pPr>
        <w:pStyle w:val="Listenabsatz"/>
        <w:numPr>
          <w:ilvl w:val="0"/>
          <w:numId w:val="1"/>
        </w:numPr>
        <w:ind w:left="426" w:hanging="426"/>
        <w:jc w:val="both"/>
        <w:rPr>
          <w:rFonts w:ascii="Arial" w:hAnsi="Arial" w:cs="Arial"/>
          <w:b/>
          <w:sz w:val="24"/>
        </w:rPr>
      </w:pPr>
      <w:r>
        <w:rPr>
          <w:rFonts w:ascii="Arial" w:hAnsi="Arial" w:cs="Arial"/>
          <w:b/>
          <w:sz w:val="24"/>
        </w:rPr>
        <w:t>Berichtigung, Einschränkung und Löschung von Daten</w:t>
      </w:r>
    </w:p>
    <w:p w:rsidR="002928AA" w:rsidRDefault="002928AA" w:rsidP="002928AA">
      <w:pPr>
        <w:autoSpaceDE w:val="0"/>
        <w:autoSpaceDN w:val="0"/>
        <w:adjustRightInd w:val="0"/>
        <w:jc w:val="both"/>
        <w:rPr>
          <w:rFonts w:ascii="Arial" w:hAnsi="Arial" w:cs="Arial"/>
          <w:sz w:val="24"/>
        </w:rPr>
      </w:pPr>
    </w:p>
    <w:p w:rsidR="002928AA" w:rsidRDefault="002928AA" w:rsidP="008B2B63">
      <w:pPr>
        <w:autoSpaceDE w:val="0"/>
        <w:autoSpaceDN w:val="0"/>
        <w:adjustRightInd w:val="0"/>
        <w:ind w:left="426"/>
        <w:jc w:val="both"/>
        <w:rPr>
          <w:rFonts w:ascii="Arial" w:hAnsi="Arial" w:cs="Arial"/>
          <w:sz w:val="24"/>
        </w:rPr>
      </w:pPr>
      <w:r w:rsidRPr="002928AA">
        <w:rPr>
          <w:rFonts w:ascii="Arial" w:hAnsi="Arial" w:cs="Arial"/>
          <w:sz w:val="24"/>
        </w:rPr>
        <w:t>(1) Der Auftragnehmer darf die Daten, die im Auftrag</w:t>
      </w:r>
      <w:r>
        <w:rPr>
          <w:rFonts w:ascii="Arial" w:hAnsi="Arial" w:cs="Arial"/>
          <w:sz w:val="24"/>
        </w:rPr>
        <w:t xml:space="preserve"> </w:t>
      </w:r>
      <w:r w:rsidRPr="002928AA">
        <w:rPr>
          <w:rFonts w:ascii="Arial" w:hAnsi="Arial" w:cs="Arial"/>
          <w:sz w:val="24"/>
        </w:rPr>
        <w:t>verarbeitet werden, nicht eigenmächtig sondern</w:t>
      </w:r>
      <w:r>
        <w:rPr>
          <w:rFonts w:ascii="Arial" w:hAnsi="Arial" w:cs="Arial"/>
          <w:sz w:val="24"/>
        </w:rPr>
        <w:t xml:space="preserve"> </w:t>
      </w:r>
      <w:r w:rsidRPr="002928AA">
        <w:rPr>
          <w:rFonts w:ascii="Arial" w:hAnsi="Arial" w:cs="Arial"/>
          <w:sz w:val="24"/>
        </w:rPr>
        <w:t>nur nach dokumentierter Weisung des Auftraggebers</w:t>
      </w:r>
      <w:r w:rsidR="008B2B63">
        <w:rPr>
          <w:rFonts w:ascii="Arial" w:hAnsi="Arial" w:cs="Arial"/>
          <w:sz w:val="24"/>
        </w:rPr>
        <w:t xml:space="preserve"> </w:t>
      </w:r>
      <w:r w:rsidRPr="002928AA">
        <w:rPr>
          <w:rFonts w:ascii="Arial" w:hAnsi="Arial" w:cs="Arial"/>
          <w:sz w:val="24"/>
        </w:rPr>
        <w:t>berichtigen, löschen oder deren Verarbeitung</w:t>
      </w:r>
      <w:r>
        <w:rPr>
          <w:rFonts w:ascii="Arial" w:hAnsi="Arial" w:cs="Arial"/>
          <w:sz w:val="24"/>
        </w:rPr>
        <w:t xml:space="preserve"> </w:t>
      </w:r>
      <w:r w:rsidRPr="002928AA">
        <w:rPr>
          <w:rFonts w:ascii="Arial" w:hAnsi="Arial" w:cs="Arial"/>
          <w:sz w:val="24"/>
        </w:rPr>
        <w:t>einschränken. Soweit eine betroffene Person sich</w:t>
      </w:r>
      <w:r>
        <w:rPr>
          <w:rFonts w:ascii="Arial" w:hAnsi="Arial" w:cs="Arial"/>
          <w:sz w:val="24"/>
        </w:rPr>
        <w:t xml:space="preserve"> </w:t>
      </w:r>
      <w:r w:rsidRPr="002928AA">
        <w:rPr>
          <w:rFonts w:ascii="Arial" w:hAnsi="Arial" w:cs="Arial"/>
          <w:sz w:val="24"/>
        </w:rPr>
        <w:t>diesbezüglich unmittelbar an den Auftragnehmer</w:t>
      </w:r>
      <w:r>
        <w:rPr>
          <w:rFonts w:ascii="Arial" w:hAnsi="Arial" w:cs="Arial"/>
          <w:sz w:val="24"/>
        </w:rPr>
        <w:t xml:space="preserve"> </w:t>
      </w:r>
      <w:r w:rsidRPr="002928AA">
        <w:rPr>
          <w:rFonts w:ascii="Arial" w:hAnsi="Arial" w:cs="Arial"/>
          <w:sz w:val="24"/>
        </w:rPr>
        <w:t>wendet, wird der</w:t>
      </w:r>
      <w:r>
        <w:rPr>
          <w:rFonts w:ascii="Arial" w:hAnsi="Arial" w:cs="Arial"/>
          <w:sz w:val="24"/>
        </w:rPr>
        <w:t xml:space="preserve"> </w:t>
      </w:r>
      <w:r w:rsidRPr="002928AA">
        <w:rPr>
          <w:rFonts w:ascii="Arial" w:hAnsi="Arial" w:cs="Arial"/>
          <w:sz w:val="24"/>
        </w:rPr>
        <w:t>Auftragnehmer dieses Ersuchen</w:t>
      </w:r>
      <w:r>
        <w:rPr>
          <w:rFonts w:ascii="Arial" w:hAnsi="Arial" w:cs="Arial"/>
          <w:sz w:val="24"/>
        </w:rPr>
        <w:t xml:space="preserve"> </w:t>
      </w:r>
      <w:r w:rsidRPr="002928AA">
        <w:rPr>
          <w:rFonts w:ascii="Arial" w:hAnsi="Arial" w:cs="Arial"/>
          <w:sz w:val="24"/>
        </w:rPr>
        <w:t>unverzüglich an den Auftraggeber weiterleiten.</w:t>
      </w:r>
    </w:p>
    <w:p w:rsidR="002928AA" w:rsidRPr="002928AA" w:rsidRDefault="002928AA" w:rsidP="008B2B63">
      <w:pPr>
        <w:autoSpaceDE w:val="0"/>
        <w:autoSpaceDN w:val="0"/>
        <w:adjustRightInd w:val="0"/>
        <w:ind w:left="426"/>
        <w:jc w:val="both"/>
        <w:rPr>
          <w:rFonts w:ascii="Arial" w:hAnsi="Arial" w:cs="Arial"/>
          <w:sz w:val="24"/>
        </w:rPr>
      </w:pPr>
    </w:p>
    <w:p w:rsidR="002928AA" w:rsidRPr="002928AA" w:rsidRDefault="002928AA" w:rsidP="008B2B63">
      <w:pPr>
        <w:autoSpaceDE w:val="0"/>
        <w:autoSpaceDN w:val="0"/>
        <w:adjustRightInd w:val="0"/>
        <w:ind w:left="426"/>
        <w:jc w:val="both"/>
        <w:rPr>
          <w:rFonts w:ascii="Arial" w:hAnsi="Arial" w:cs="Arial"/>
          <w:sz w:val="28"/>
        </w:rPr>
      </w:pPr>
      <w:r w:rsidRPr="002928AA">
        <w:rPr>
          <w:rFonts w:ascii="Arial" w:hAnsi="Arial" w:cs="Arial"/>
          <w:sz w:val="24"/>
        </w:rPr>
        <w:t>(2) Soweit vom Leistungsumfang umfasst, sind</w:t>
      </w:r>
      <w:r>
        <w:rPr>
          <w:rFonts w:ascii="Arial" w:hAnsi="Arial" w:cs="Arial"/>
          <w:sz w:val="24"/>
        </w:rPr>
        <w:t xml:space="preserve"> </w:t>
      </w:r>
      <w:r w:rsidRPr="002928AA">
        <w:rPr>
          <w:rFonts w:ascii="Arial" w:hAnsi="Arial" w:cs="Arial"/>
          <w:sz w:val="24"/>
        </w:rPr>
        <w:t>Löschkonzept, Recht auf Vergessenwerden, Berichtigung,</w:t>
      </w:r>
      <w:r>
        <w:rPr>
          <w:rFonts w:ascii="Arial" w:hAnsi="Arial" w:cs="Arial"/>
          <w:sz w:val="24"/>
        </w:rPr>
        <w:t xml:space="preserve"> </w:t>
      </w:r>
      <w:proofErr w:type="spellStart"/>
      <w:r w:rsidRPr="002928AA">
        <w:rPr>
          <w:rFonts w:ascii="Arial" w:hAnsi="Arial" w:cs="Arial"/>
          <w:sz w:val="24"/>
        </w:rPr>
        <w:t>Datenportabilität</w:t>
      </w:r>
      <w:proofErr w:type="spellEnd"/>
      <w:r w:rsidRPr="002928AA">
        <w:rPr>
          <w:rFonts w:ascii="Arial" w:hAnsi="Arial" w:cs="Arial"/>
          <w:sz w:val="24"/>
        </w:rPr>
        <w:t xml:space="preserve"> und Auskunft nach dokumentierter</w:t>
      </w:r>
      <w:r>
        <w:rPr>
          <w:rFonts w:ascii="Arial" w:hAnsi="Arial" w:cs="Arial"/>
          <w:sz w:val="24"/>
        </w:rPr>
        <w:t xml:space="preserve"> </w:t>
      </w:r>
      <w:r w:rsidRPr="002928AA">
        <w:rPr>
          <w:rFonts w:ascii="Arial" w:hAnsi="Arial" w:cs="Arial"/>
          <w:sz w:val="24"/>
        </w:rPr>
        <w:t>Weisung des Auftraggebers unmittelbar</w:t>
      </w:r>
      <w:r>
        <w:rPr>
          <w:rFonts w:ascii="Arial" w:hAnsi="Arial" w:cs="Arial"/>
          <w:sz w:val="24"/>
        </w:rPr>
        <w:t xml:space="preserve"> </w:t>
      </w:r>
      <w:r w:rsidRPr="002928AA">
        <w:rPr>
          <w:rFonts w:ascii="Arial" w:hAnsi="Arial" w:cs="Arial"/>
          <w:sz w:val="24"/>
        </w:rPr>
        <w:t>durch den Auftragnehmer sicherzustellen.</w:t>
      </w:r>
    </w:p>
    <w:p w:rsidR="002928AA" w:rsidRDefault="002928AA" w:rsidP="008B2B63">
      <w:pPr>
        <w:autoSpaceDE w:val="0"/>
        <w:autoSpaceDN w:val="0"/>
        <w:adjustRightInd w:val="0"/>
        <w:ind w:left="426"/>
        <w:jc w:val="both"/>
        <w:rPr>
          <w:rFonts w:ascii="Arial" w:hAnsi="Arial" w:cs="Arial"/>
          <w:sz w:val="24"/>
        </w:rPr>
      </w:pPr>
    </w:p>
    <w:p w:rsidR="002928AA" w:rsidRDefault="002928AA" w:rsidP="00034994">
      <w:pPr>
        <w:autoSpaceDE w:val="0"/>
        <w:autoSpaceDN w:val="0"/>
        <w:adjustRightInd w:val="0"/>
        <w:ind w:left="426"/>
        <w:jc w:val="both"/>
        <w:rPr>
          <w:rFonts w:ascii="Arial" w:hAnsi="Arial" w:cs="Arial"/>
          <w:sz w:val="24"/>
        </w:rPr>
      </w:pPr>
    </w:p>
    <w:p w:rsidR="008B2B63" w:rsidRDefault="008B2B63" w:rsidP="008B2B63">
      <w:pPr>
        <w:pStyle w:val="Listenabsatz"/>
        <w:numPr>
          <w:ilvl w:val="0"/>
          <w:numId w:val="1"/>
        </w:numPr>
        <w:ind w:left="426" w:hanging="426"/>
        <w:jc w:val="both"/>
        <w:rPr>
          <w:rFonts w:ascii="Arial" w:hAnsi="Arial" w:cs="Arial"/>
          <w:b/>
          <w:sz w:val="24"/>
        </w:rPr>
      </w:pPr>
      <w:r>
        <w:rPr>
          <w:rFonts w:ascii="Arial" w:hAnsi="Arial" w:cs="Arial"/>
          <w:b/>
          <w:sz w:val="24"/>
        </w:rPr>
        <w:t>Qualitätssicherung und sonstige Pflichten des Auftragnehmers</w:t>
      </w:r>
    </w:p>
    <w:p w:rsidR="002928AA" w:rsidRDefault="002928AA" w:rsidP="00034994">
      <w:pPr>
        <w:autoSpaceDE w:val="0"/>
        <w:autoSpaceDN w:val="0"/>
        <w:adjustRightInd w:val="0"/>
        <w:ind w:left="426"/>
        <w:jc w:val="both"/>
        <w:rPr>
          <w:rFonts w:ascii="Arial" w:hAnsi="Arial" w:cs="Arial"/>
          <w:sz w:val="24"/>
        </w:rPr>
      </w:pPr>
    </w:p>
    <w:p w:rsidR="008B2B63" w:rsidRPr="008B2B63" w:rsidRDefault="008B2B63" w:rsidP="008B2B63">
      <w:pPr>
        <w:autoSpaceDE w:val="0"/>
        <w:autoSpaceDN w:val="0"/>
        <w:adjustRightInd w:val="0"/>
        <w:ind w:left="426"/>
        <w:jc w:val="both"/>
        <w:rPr>
          <w:rFonts w:ascii="Arial" w:hAnsi="Arial" w:cs="Arial"/>
          <w:sz w:val="24"/>
        </w:rPr>
      </w:pPr>
      <w:r w:rsidRPr="008B2B63">
        <w:rPr>
          <w:rFonts w:ascii="Arial" w:hAnsi="Arial" w:cs="Arial"/>
          <w:sz w:val="24"/>
        </w:rPr>
        <w:lastRenderedPageBreak/>
        <w:t xml:space="preserve">Der Auftragnehmer hat zusätzlich zu der Einhaltung der Regelungen dieses Auftrags gesetzliche </w:t>
      </w:r>
      <w:r>
        <w:rPr>
          <w:rFonts w:ascii="Arial" w:hAnsi="Arial" w:cs="Arial"/>
          <w:sz w:val="24"/>
        </w:rPr>
        <w:t>Pflichten gemäß Ar</w:t>
      </w:r>
      <w:r w:rsidRPr="008B2B63">
        <w:rPr>
          <w:rFonts w:ascii="Arial" w:hAnsi="Arial" w:cs="Arial"/>
          <w:sz w:val="24"/>
        </w:rPr>
        <w:t>t. 28 bis 33 DS-GVO; insofern gewährleistet er insbesondere die Einhaltung folgender Vorgaben:</w:t>
      </w:r>
    </w:p>
    <w:p w:rsidR="008B2B63" w:rsidRDefault="008B2B63" w:rsidP="00034994">
      <w:pPr>
        <w:autoSpaceDE w:val="0"/>
        <w:autoSpaceDN w:val="0"/>
        <w:adjustRightInd w:val="0"/>
        <w:ind w:left="426"/>
        <w:jc w:val="both"/>
        <w:rPr>
          <w:rFonts w:ascii="Arial" w:hAnsi="Arial" w:cs="Arial"/>
          <w:sz w:val="24"/>
        </w:rPr>
      </w:pPr>
    </w:p>
    <w:p w:rsidR="00C74A3D" w:rsidRDefault="008B2B63" w:rsidP="008B2B63">
      <w:pPr>
        <w:pStyle w:val="Listenabsatz"/>
        <w:numPr>
          <w:ilvl w:val="0"/>
          <w:numId w:val="14"/>
        </w:numPr>
        <w:autoSpaceDE w:val="0"/>
        <w:autoSpaceDN w:val="0"/>
        <w:adjustRightInd w:val="0"/>
        <w:jc w:val="both"/>
        <w:rPr>
          <w:rFonts w:ascii="Arial" w:hAnsi="Arial" w:cs="Arial"/>
          <w:sz w:val="24"/>
        </w:rPr>
      </w:pPr>
      <w:r>
        <w:rPr>
          <w:rFonts w:ascii="Arial" w:hAnsi="Arial" w:cs="Arial"/>
          <w:sz w:val="24"/>
        </w:rPr>
        <w:t xml:space="preserve">Schriftliche Bestellung eines Datenschutzbeauftragten, der seine Tätigkeit gem. Art. 38 und 39 DG-GVO ausübt. </w:t>
      </w:r>
    </w:p>
    <w:p w:rsidR="00C74A3D" w:rsidRDefault="00C74A3D" w:rsidP="00C74A3D">
      <w:pPr>
        <w:pStyle w:val="Listenabsatz"/>
        <w:autoSpaceDE w:val="0"/>
        <w:autoSpaceDN w:val="0"/>
        <w:adjustRightInd w:val="0"/>
        <w:ind w:left="786"/>
        <w:jc w:val="both"/>
        <w:rPr>
          <w:rFonts w:ascii="Arial" w:hAnsi="Arial" w:cs="Arial"/>
          <w:sz w:val="24"/>
        </w:rPr>
      </w:pPr>
    </w:p>
    <w:p w:rsidR="00C74A3D" w:rsidRDefault="00C74A3D" w:rsidP="00C74A3D">
      <w:pPr>
        <w:pStyle w:val="Listenabsatz"/>
        <w:autoSpaceDE w:val="0"/>
        <w:autoSpaceDN w:val="0"/>
        <w:adjustRightInd w:val="0"/>
        <w:ind w:left="786"/>
        <w:jc w:val="both"/>
        <w:rPr>
          <w:rFonts w:ascii="Arial" w:hAnsi="Arial" w:cs="Arial"/>
          <w:sz w:val="24"/>
        </w:rPr>
      </w:pPr>
      <w:r>
        <w:rPr>
          <w:rFonts w:ascii="Arial" w:hAnsi="Arial" w:cs="Arial"/>
          <w:sz w:val="24"/>
        </w:rPr>
        <w:t xml:space="preserve">Dessen Kontaktdaten werden dem Auftraggeber zum Zweck der direkten Kontaktaufnahme mitgeteilt. Ein Wechsel des Datenschutzbeauftragten wird dem Auftraggeber unverzüglich mitgeteilt. </w:t>
      </w:r>
    </w:p>
    <w:p w:rsidR="00C74A3D" w:rsidRDefault="00C74A3D" w:rsidP="00C74A3D">
      <w:pPr>
        <w:pStyle w:val="Listenabsatz"/>
        <w:autoSpaceDE w:val="0"/>
        <w:autoSpaceDN w:val="0"/>
        <w:adjustRightInd w:val="0"/>
        <w:ind w:left="786"/>
        <w:jc w:val="both"/>
        <w:rPr>
          <w:rFonts w:ascii="Arial" w:hAnsi="Arial" w:cs="Arial"/>
          <w:sz w:val="24"/>
        </w:rPr>
      </w:pPr>
    </w:p>
    <w:p w:rsidR="008B2B63" w:rsidRPr="00304436" w:rsidRDefault="008B2B63" w:rsidP="00C74A3D">
      <w:pPr>
        <w:pStyle w:val="Listenabsatz"/>
        <w:autoSpaceDE w:val="0"/>
        <w:autoSpaceDN w:val="0"/>
        <w:adjustRightInd w:val="0"/>
        <w:ind w:left="786"/>
        <w:jc w:val="both"/>
        <w:rPr>
          <w:rFonts w:ascii="Arial" w:hAnsi="Arial" w:cs="Arial"/>
          <w:sz w:val="24"/>
        </w:rPr>
      </w:pPr>
      <w:r w:rsidRPr="00304436">
        <w:rPr>
          <w:rFonts w:ascii="Arial" w:hAnsi="Arial" w:cs="Arial"/>
          <w:sz w:val="24"/>
        </w:rPr>
        <w:t>Als Datenschutzbeauftragter ist beim Auftragnehmer bestellt:</w:t>
      </w:r>
    </w:p>
    <w:p w:rsidR="008B2B63" w:rsidRPr="00304436" w:rsidRDefault="008B2B63" w:rsidP="00304436">
      <w:pPr>
        <w:pStyle w:val="Listenabsatz"/>
        <w:autoSpaceDE w:val="0"/>
        <w:autoSpaceDN w:val="0"/>
        <w:adjustRightInd w:val="0"/>
        <w:ind w:left="786"/>
        <w:jc w:val="both"/>
        <w:rPr>
          <w:rFonts w:ascii="Arial" w:hAnsi="Arial" w:cs="Arial"/>
          <w:sz w:val="24"/>
        </w:rPr>
      </w:pPr>
    </w:p>
    <w:p w:rsidR="00304436" w:rsidRPr="00304436" w:rsidRDefault="00304436" w:rsidP="00304436">
      <w:pPr>
        <w:pStyle w:val="Listenabsatz"/>
        <w:autoSpaceDE w:val="0"/>
        <w:autoSpaceDN w:val="0"/>
        <w:adjustRightInd w:val="0"/>
        <w:ind w:left="786"/>
        <w:jc w:val="both"/>
        <w:rPr>
          <w:rFonts w:ascii="Arial" w:hAnsi="Arial" w:cs="Arial"/>
          <w:sz w:val="24"/>
        </w:rPr>
      </w:pPr>
      <w:r w:rsidRPr="00304436">
        <w:rPr>
          <w:rFonts w:ascii="Arial" w:hAnsi="Arial" w:cs="Arial"/>
          <w:sz w:val="24"/>
        </w:rPr>
        <w:t>Datenschutz &amp; Personaldienstleistungen</w:t>
      </w:r>
    </w:p>
    <w:p w:rsidR="00304436" w:rsidRPr="00304436" w:rsidRDefault="00304436" w:rsidP="00304436">
      <w:pPr>
        <w:pStyle w:val="Listenabsatz"/>
        <w:autoSpaceDE w:val="0"/>
        <w:autoSpaceDN w:val="0"/>
        <w:adjustRightInd w:val="0"/>
        <w:ind w:left="786"/>
        <w:jc w:val="both"/>
        <w:rPr>
          <w:rFonts w:ascii="Arial" w:hAnsi="Arial" w:cs="Arial"/>
          <w:sz w:val="24"/>
        </w:rPr>
      </w:pPr>
      <w:r w:rsidRPr="00304436">
        <w:rPr>
          <w:rFonts w:ascii="Arial" w:hAnsi="Arial" w:cs="Arial"/>
          <w:sz w:val="24"/>
        </w:rPr>
        <w:t>Michael Kelemen</w:t>
      </w:r>
    </w:p>
    <w:p w:rsidR="00304436" w:rsidRPr="00304436" w:rsidRDefault="00304436" w:rsidP="00304436">
      <w:pPr>
        <w:pStyle w:val="Listenabsatz"/>
        <w:autoSpaceDE w:val="0"/>
        <w:autoSpaceDN w:val="0"/>
        <w:adjustRightInd w:val="0"/>
        <w:ind w:left="786"/>
        <w:jc w:val="both"/>
        <w:rPr>
          <w:rFonts w:ascii="Arial" w:hAnsi="Arial" w:cs="Arial"/>
          <w:sz w:val="24"/>
        </w:rPr>
      </w:pPr>
      <w:r w:rsidRPr="00304436">
        <w:rPr>
          <w:rFonts w:ascii="Arial" w:hAnsi="Arial" w:cs="Arial"/>
          <w:sz w:val="24"/>
        </w:rPr>
        <w:t>Dr.-Ernst-Braun-Straße 11a</w:t>
      </w:r>
    </w:p>
    <w:p w:rsidR="00304436" w:rsidRPr="00304436" w:rsidRDefault="00304436" w:rsidP="00304436">
      <w:pPr>
        <w:pStyle w:val="Listenabsatz"/>
        <w:autoSpaceDE w:val="0"/>
        <w:autoSpaceDN w:val="0"/>
        <w:adjustRightInd w:val="0"/>
        <w:ind w:left="786"/>
        <w:jc w:val="both"/>
        <w:rPr>
          <w:rFonts w:ascii="Arial" w:hAnsi="Arial" w:cs="Arial"/>
          <w:sz w:val="24"/>
        </w:rPr>
      </w:pPr>
      <w:r w:rsidRPr="00304436">
        <w:rPr>
          <w:rFonts w:ascii="Arial" w:hAnsi="Arial" w:cs="Arial"/>
          <w:sz w:val="24"/>
        </w:rPr>
        <w:t>63500 Seligenstadt</w:t>
      </w:r>
    </w:p>
    <w:p w:rsidR="00304436" w:rsidRPr="00304436" w:rsidRDefault="00304436" w:rsidP="00304436">
      <w:pPr>
        <w:pStyle w:val="Listenabsatz"/>
        <w:autoSpaceDE w:val="0"/>
        <w:autoSpaceDN w:val="0"/>
        <w:adjustRightInd w:val="0"/>
        <w:ind w:left="786"/>
        <w:jc w:val="both"/>
        <w:rPr>
          <w:rFonts w:ascii="Arial" w:hAnsi="Arial" w:cs="Arial"/>
          <w:sz w:val="24"/>
        </w:rPr>
      </w:pPr>
      <w:r w:rsidRPr="00304436">
        <w:rPr>
          <w:rFonts w:ascii="Arial" w:hAnsi="Arial" w:cs="Arial"/>
          <w:sz w:val="24"/>
        </w:rPr>
        <w:t xml:space="preserve">E-Mail: </w:t>
      </w:r>
      <w:hyperlink r:id="rId8" w:history="1">
        <w:r w:rsidRPr="00304436">
          <w:rPr>
            <w:rFonts w:ascii="Arial" w:hAnsi="Arial" w:cs="Arial"/>
            <w:sz w:val="24"/>
          </w:rPr>
          <w:t>Datenschutzperso@outlook.com</w:t>
        </w:r>
      </w:hyperlink>
    </w:p>
    <w:p w:rsidR="008B2B63" w:rsidRPr="00304436" w:rsidRDefault="008B2B63" w:rsidP="00304436">
      <w:pPr>
        <w:pStyle w:val="Listenabsatz"/>
        <w:autoSpaceDE w:val="0"/>
        <w:autoSpaceDN w:val="0"/>
        <w:adjustRightInd w:val="0"/>
        <w:ind w:left="786"/>
        <w:jc w:val="both"/>
        <w:rPr>
          <w:rFonts w:ascii="Arial" w:hAnsi="Arial" w:cs="Arial"/>
          <w:sz w:val="24"/>
        </w:rPr>
      </w:pPr>
    </w:p>
    <w:p w:rsidR="008B2B63" w:rsidRPr="00304436" w:rsidRDefault="008B2B63" w:rsidP="00304436">
      <w:pPr>
        <w:pStyle w:val="Listenabsatz"/>
        <w:autoSpaceDE w:val="0"/>
        <w:autoSpaceDN w:val="0"/>
        <w:adjustRightInd w:val="0"/>
        <w:ind w:left="786"/>
        <w:jc w:val="both"/>
        <w:rPr>
          <w:rFonts w:ascii="Arial" w:hAnsi="Arial" w:cs="Arial"/>
          <w:sz w:val="24"/>
        </w:rPr>
      </w:pPr>
      <w:r w:rsidRPr="00304436">
        <w:rPr>
          <w:rFonts w:ascii="Arial" w:hAnsi="Arial" w:cs="Arial"/>
          <w:sz w:val="24"/>
        </w:rPr>
        <w:t>Ein Wechsel des Datenschutzbeauftragten ist dem Auftraggeber unverzüglich mitzuteilen.</w:t>
      </w:r>
    </w:p>
    <w:p w:rsidR="00F5787A" w:rsidRDefault="00F5787A" w:rsidP="008B2B63">
      <w:pPr>
        <w:autoSpaceDE w:val="0"/>
        <w:autoSpaceDN w:val="0"/>
        <w:adjustRightInd w:val="0"/>
        <w:ind w:left="708"/>
        <w:jc w:val="both"/>
        <w:rPr>
          <w:rFonts w:ascii="Arial" w:hAnsi="Arial" w:cs="Arial"/>
          <w:sz w:val="24"/>
        </w:rPr>
      </w:pPr>
    </w:p>
    <w:p w:rsidR="008B2B63" w:rsidRDefault="008B2B63" w:rsidP="00F5787A">
      <w:pPr>
        <w:pStyle w:val="Listenabsatz"/>
        <w:numPr>
          <w:ilvl w:val="0"/>
          <w:numId w:val="14"/>
        </w:numPr>
        <w:autoSpaceDE w:val="0"/>
        <w:autoSpaceDN w:val="0"/>
        <w:adjustRightInd w:val="0"/>
        <w:jc w:val="both"/>
        <w:rPr>
          <w:rFonts w:ascii="Arial" w:hAnsi="Arial" w:cs="Arial"/>
          <w:sz w:val="24"/>
          <w:szCs w:val="24"/>
        </w:rPr>
      </w:pPr>
      <w:r w:rsidRPr="008B2B63">
        <w:rPr>
          <w:rFonts w:ascii="Arial" w:hAnsi="Arial" w:cs="Arial"/>
          <w:sz w:val="24"/>
          <w:szCs w:val="24"/>
        </w:rPr>
        <w:t xml:space="preserve">Die Wahrung der Vertraulichkeit gem. Art. 28 Abs. 3 S.2 </w:t>
      </w:r>
      <w:proofErr w:type="spellStart"/>
      <w:r w:rsidRPr="008B2B63">
        <w:rPr>
          <w:rFonts w:ascii="Arial" w:hAnsi="Arial" w:cs="Arial"/>
          <w:sz w:val="24"/>
          <w:szCs w:val="24"/>
        </w:rPr>
        <w:t>lit</w:t>
      </w:r>
      <w:proofErr w:type="spellEnd"/>
      <w:r w:rsidRPr="008B2B63">
        <w:rPr>
          <w:rFonts w:ascii="Arial" w:hAnsi="Arial" w:cs="Arial"/>
          <w:sz w:val="24"/>
          <w:szCs w:val="24"/>
        </w:rPr>
        <w:t>.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Verarbeitung verpflichtet sind.</w:t>
      </w:r>
    </w:p>
    <w:p w:rsidR="008B2B63" w:rsidRDefault="008B2B63" w:rsidP="008B2B63">
      <w:pPr>
        <w:pStyle w:val="Listenabsatz"/>
        <w:autoSpaceDE w:val="0"/>
        <w:autoSpaceDN w:val="0"/>
        <w:adjustRightInd w:val="0"/>
        <w:ind w:left="709"/>
        <w:jc w:val="both"/>
        <w:rPr>
          <w:rFonts w:ascii="Arial" w:hAnsi="Arial" w:cs="Arial"/>
          <w:sz w:val="24"/>
          <w:szCs w:val="24"/>
        </w:rPr>
      </w:pPr>
    </w:p>
    <w:p w:rsidR="008B2B63" w:rsidRDefault="008B2B63" w:rsidP="00F5787A">
      <w:pPr>
        <w:pStyle w:val="Listenabsatz"/>
        <w:numPr>
          <w:ilvl w:val="0"/>
          <w:numId w:val="14"/>
        </w:numPr>
        <w:autoSpaceDE w:val="0"/>
        <w:autoSpaceDN w:val="0"/>
        <w:adjustRightInd w:val="0"/>
        <w:jc w:val="both"/>
        <w:rPr>
          <w:rFonts w:ascii="Arial" w:hAnsi="Arial" w:cs="Arial"/>
          <w:sz w:val="24"/>
          <w:szCs w:val="24"/>
        </w:rPr>
      </w:pPr>
      <w:r>
        <w:rPr>
          <w:rFonts w:ascii="Arial" w:hAnsi="Arial" w:cs="Arial"/>
          <w:sz w:val="24"/>
          <w:szCs w:val="24"/>
        </w:rPr>
        <w:t xml:space="preserve">Die Umsetzung und Einhaltung aller für diesen Auftrag erforderlichen technischen und organisatorischen Maßnahmen gem. Art. 28 Abs. 3 S. 2 </w:t>
      </w:r>
      <w:proofErr w:type="spellStart"/>
      <w:r>
        <w:rPr>
          <w:rFonts w:ascii="Arial" w:hAnsi="Arial" w:cs="Arial"/>
          <w:sz w:val="24"/>
          <w:szCs w:val="24"/>
        </w:rPr>
        <w:t>lit</w:t>
      </w:r>
      <w:proofErr w:type="spellEnd"/>
      <w:r>
        <w:rPr>
          <w:rFonts w:ascii="Arial" w:hAnsi="Arial" w:cs="Arial"/>
          <w:sz w:val="24"/>
          <w:szCs w:val="24"/>
        </w:rPr>
        <w:t xml:space="preserve">, 32 DS-GVO (Einzelheiten in der Anlage „technische/Organisatorische Maßnahmen“). </w:t>
      </w:r>
    </w:p>
    <w:p w:rsidR="00D433DD" w:rsidRPr="00D433DD" w:rsidRDefault="00D433DD" w:rsidP="00D433DD">
      <w:pPr>
        <w:pStyle w:val="Listenabsatz"/>
        <w:rPr>
          <w:rFonts w:ascii="Arial" w:hAnsi="Arial" w:cs="Arial"/>
          <w:sz w:val="24"/>
          <w:szCs w:val="24"/>
        </w:rPr>
      </w:pPr>
    </w:p>
    <w:p w:rsidR="00D433DD" w:rsidRDefault="00D433DD" w:rsidP="00F5787A">
      <w:pPr>
        <w:pStyle w:val="Listenabsatz"/>
        <w:numPr>
          <w:ilvl w:val="0"/>
          <w:numId w:val="14"/>
        </w:numPr>
        <w:autoSpaceDE w:val="0"/>
        <w:autoSpaceDN w:val="0"/>
        <w:adjustRightInd w:val="0"/>
        <w:jc w:val="both"/>
        <w:rPr>
          <w:rFonts w:ascii="Arial" w:hAnsi="Arial" w:cs="Arial"/>
          <w:sz w:val="24"/>
          <w:szCs w:val="24"/>
        </w:rPr>
      </w:pPr>
      <w:r>
        <w:rPr>
          <w:rFonts w:ascii="Arial" w:hAnsi="Arial" w:cs="Arial"/>
          <w:sz w:val="24"/>
          <w:szCs w:val="24"/>
        </w:rPr>
        <w:t>Der Auftraggeber und der Auftragnehmer arbeiten auf Anfrage mit der Aufsichtsbehörde bei der Erfüllung ihrer Aufgaben zusammen.</w:t>
      </w:r>
    </w:p>
    <w:p w:rsidR="00D433DD" w:rsidRPr="00D433DD" w:rsidRDefault="00D433DD" w:rsidP="00D433DD">
      <w:pPr>
        <w:pStyle w:val="Listenabsatz"/>
        <w:rPr>
          <w:rFonts w:ascii="Arial" w:hAnsi="Arial" w:cs="Arial"/>
          <w:sz w:val="24"/>
          <w:szCs w:val="24"/>
        </w:rPr>
      </w:pPr>
    </w:p>
    <w:p w:rsidR="00D433DD" w:rsidRDefault="00D433DD" w:rsidP="00F5787A">
      <w:pPr>
        <w:pStyle w:val="Listenabsatz"/>
        <w:numPr>
          <w:ilvl w:val="0"/>
          <w:numId w:val="14"/>
        </w:numPr>
        <w:autoSpaceDE w:val="0"/>
        <w:autoSpaceDN w:val="0"/>
        <w:adjustRightInd w:val="0"/>
        <w:jc w:val="both"/>
        <w:rPr>
          <w:rFonts w:ascii="Arial" w:hAnsi="Arial" w:cs="Arial"/>
          <w:sz w:val="24"/>
          <w:szCs w:val="24"/>
        </w:rPr>
      </w:pPr>
      <w:r>
        <w:rPr>
          <w:rFonts w:ascii="Arial" w:hAnsi="Arial" w:cs="Arial"/>
          <w:sz w:val="24"/>
          <w:szCs w:val="24"/>
        </w:rPr>
        <w:t xml:space="preserve">Die unverzügliche Information des Auftraggebers über Kontrollhandlungen und Maßnahmen der Aufsichtsbehörde, soweit sie sich auf diesen Auftrag beziehen. Dies gilt auch, soweit eine zuständige Behörde im Rahmen einer Ordnungswidrigkeits- oder Strafverfahrens in Bezug auf die Verarbeitung personenbezogener Daten bei der Auftragsverarbeitung beim Auftragnehmer ermittelt. </w:t>
      </w:r>
    </w:p>
    <w:p w:rsidR="00D433DD" w:rsidRPr="00D433DD" w:rsidRDefault="00D433DD" w:rsidP="00D433DD">
      <w:pPr>
        <w:pStyle w:val="Listenabsatz"/>
        <w:rPr>
          <w:rFonts w:ascii="Arial" w:hAnsi="Arial" w:cs="Arial"/>
          <w:sz w:val="24"/>
          <w:szCs w:val="24"/>
        </w:rPr>
      </w:pPr>
    </w:p>
    <w:p w:rsidR="00D433DD" w:rsidRDefault="00D433DD" w:rsidP="00F5787A">
      <w:pPr>
        <w:pStyle w:val="Listenabsatz"/>
        <w:numPr>
          <w:ilvl w:val="0"/>
          <w:numId w:val="14"/>
        </w:numPr>
        <w:autoSpaceDE w:val="0"/>
        <w:autoSpaceDN w:val="0"/>
        <w:adjustRightInd w:val="0"/>
        <w:jc w:val="both"/>
        <w:rPr>
          <w:rFonts w:ascii="Arial" w:hAnsi="Arial" w:cs="Arial"/>
          <w:sz w:val="24"/>
          <w:szCs w:val="24"/>
        </w:rPr>
      </w:pPr>
      <w:r>
        <w:rPr>
          <w:rFonts w:ascii="Arial" w:hAnsi="Arial" w:cs="Arial"/>
          <w:sz w:val="24"/>
          <w:szCs w:val="24"/>
        </w:rPr>
        <w:t xml:space="preserve">Soweit der Auftraggeber seinerseits einer Kontrolle der Aufsichtsbehörde, einem Ordnungswidrigkeits- oder Strafverfahren, dem Haftungsanspruch einer betroffenen Person oder eines Dritten oder einem anderen Anspruch im </w:t>
      </w:r>
      <w:r>
        <w:rPr>
          <w:rFonts w:ascii="Arial" w:hAnsi="Arial" w:cs="Arial"/>
          <w:sz w:val="24"/>
          <w:szCs w:val="24"/>
        </w:rPr>
        <w:lastRenderedPageBreak/>
        <w:t xml:space="preserve">Zusammenhang mit der Auftragsverarbeitung beim Auftragnehmer ausgesetzt ist, hat ihn der Auftragnehmer nach besten Kräften zu unterstützen. </w:t>
      </w:r>
    </w:p>
    <w:p w:rsidR="00D433DD" w:rsidRPr="00D433DD" w:rsidRDefault="00D433DD" w:rsidP="00D433DD">
      <w:pPr>
        <w:pStyle w:val="Listenabsatz"/>
        <w:rPr>
          <w:rFonts w:ascii="Arial" w:hAnsi="Arial" w:cs="Arial"/>
          <w:sz w:val="24"/>
          <w:szCs w:val="24"/>
        </w:rPr>
      </w:pPr>
    </w:p>
    <w:p w:rsidR="00D433DD" w:rsidRDefault="00D433DD" w:rsidP="00F5787A">
      <w:pPr>
        <w:pStyle w:val="Listenabsatz"/>
        <w:numPr>
          <w:ilvl w:val="0"/>
          <w:numId w:val="14"/>
        </w:numPr>
        <w:autoSpaceDE w:val="0"/>
        <w:autoSpaceDN w:val="0"/>
        <w:adjustRightInd w:val="0"/>
        <w:jc w:val="both"/>
        <w:rPr>
          <w:rFonts w:ascii="Arial" w:hAnsi="Arial" w:cs="Arial"/>
          <w:sz w:val="24"/>
          <w:szCs w:val="24"/>
        </w:rPr>
      </w:pPr>
      <w:r>
        <w:rPr>
          <w:rFonts w:ascii="Arial" w:hAnsi="Arial" w:cs="Arial"/>
          <w:sz w:val="24"/>
          <w:szCs w:val="24"/>
        </w:rPr>
        <w:t xml:space="preserve">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 </w:t>
      </w:r>
    </w:p>
    <w:p w:rsidR="00D433DD" w:rsidRPr="00D433DD" w:rsidRDefault="00D433DD" w:rsidP="00D433DD">
      <w:pPr>
        <w:pStyle w:val="Listenabsatz"/>
        <w:rPr>
          <w:rFonts w:ascii="Arial" w:hAnsi="Arial" w:cs="Arial"/>
          <w:sz w:val="24"/>
          <w:szCs w:val="24"/>
        </w:rPr>
      </w:pPr>
    </w:p>
    <w:p w:rsidR="00D433DD" w:rsidRDefault="00D433DD" w:rsidP="00D433DD">
      <w:pPr>
        <w:autoSpaceDE w:val="0"/>
        <w:autoSpaceDN w:val="0"/>
        <w:adjustRightInd w:val="0"/>
        <w:jc w:val="both"/>
        <w:rPr>
          <w:rFonts w:ascii="Arial" w:hAnsi="Arial" w:cs="Arial"/>
          <w:sz w:val="24"/>
          <w:szCs w:val="24"/>
        </w:rPr>
      </w:pPr>
    </w:p>
    <w:p w:rsidR="00F5787A" w:rsidRPr="00D433DD" w:rsidRDefault="00F5787A" w:rsidP="00D433DD">
      <w:pPr>
        <w:autoSpaceDE w:val="0"/>
        <w:autoSpaceDN w:val="0"/>
        <w:adjustRightInd w:val="0"/>
        <w:jc w:val="both"/>
        <w:rPr>
          <w:rFonts w:ascii="Arial" w:hAnsi="Arial" w:cs="Arial"/>
          <w:sz w:val="24"/>
          <w:szCs w:val="24"/>
        </w:rPr>
      </w:pPr>
    </w:p>
    <w:p w:rsidR="00D433DD" w:rsidRDefault="00D433DD" w:rsidP="00D433DD">
      <w:pPr>
        <w:pStyle w:val="Listenabsatz"/>
        <w:numPr>
          <w:ilvl w:val="0"/>
          <w:numId w:val="1"/>
        </w:numPr>
        <w:ind w:left="426" w:hanging="426"/>
        <w:jc w:val="both"/>
        <w:rPr>
          <w:rFonts w:ascii="Arial" w:hAnsi="Arial" w:cs="Arial"/>
          <w:b/>
          <w:sz w:val="24"/>
        </w:rPr>
      </w:pPr>
      <w:r>
        <w:rPr>
          <w:rFonts w:ascii="Arial" w:hAnsi="Arial" w:cs="Arial"/>
          <w:b/>
          <w:sz w:val="24"/>
        </w:rPr>
        <w:t>Unterauftragsverhältnisse</w:t>
      </w:r>
    </w:p>
    <w:p w:rsidR="008B2B63" w:rsidRDefault="008B2B63" w:rsidP="00034994">
      <w:pPr>
        <w:autoSpaceDE w:val="0"/>
        <w:autoSpaceDN w:val="0"/>
        <w:adjustRightInd w:val="0"/>
        <w:ind w:left="426"/>
        <w:jc w:val="both"/>
        <w:rPr>
          <w:rFonts w:ascii="Arial" w:hAnsi="Arial" w:cs="Arial"/>
          <w:sz w:val="24"/>
        </w:rPr>
      </w:pPr>
    </w:p>
    <w:p w:rsidR="008B2B63" w:rsidRDefault="00D433DD" w:rsidP="008B19EC">
      <w:pPr>
        <w:autoSpaceDE w:val="0"/>
        <w:autoSpaceDN w:val="0"/>
        <w:adjustRightInd w:val="0"/>
        <w:ind w:left="426"/>
        <w:jc w:val="both"/>
        <w:rPr>
          <w:rFonts w:ascii="Arial" w:hAnsi="Arial" w:cs="Arial"/>
          <w:sz w:val="24"/>
        </w:rPr>
      </w:pPr>
      <w:r w:rsidRPr="008B19EC">
        <w:rPr>
          <w:rFonts w:ascii="Arial" w:hAnsi="Arial" w:cs="Arial"/>
          <w:sz w:val="24"/>
        </w:rPr>
        <w:t>(1) Als Unterauftragsverhältnisse im Sinne dieser Regelung sind solche Dienstleistungen zu verstehen, die sich unmittelbar auf die Erbringung der Hauptleistung beziehen. Nicht hierzu gehören Nebenleistungen, die der Auftragnehmer z.B. als Telekommunikationsleistungen,</w:t>
      </w:r>
      <w:r w:rsidR="008B19EC" w:rsidRPr="008B19EC">
        <w:rPr>
          <w:rFonts w:ascii="Arial" w:hAnsi="Arial" w:cs="Arial"/>
          <w:sz w:val="24"/>
        </w:rPr>
        <w:t xml:space="preserve"> </w:t>
      </w:r>
      <w:r w:rsidRPr="008B19EC">
        <w:rPr>
          <w:rFonts w:ascii="Arial" w:hAnsi="Arial" w:cs="Arial"/>
          <w:sz w:val="24"/>
        </w:rPr>
        <w:t>Post-/Transportdienstleistungen, Wartung und Benutzerservice oder die Entsorgung von Datenträgern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w:t>
      </w:r>
      <w:r w:rsidR="008B19EC" w:rsidRPr="008B19EC">
        <w:rPr>
          <w:rFonts w:ascii="Arial" w:hAnsi="Arial" w:cs="Arial"/>
          <w:sz w:val="24"/>
        </w:rPr>
        <w:t xml:space="preserve"> </w:t>
      </w:r>
      <w:r w:rsidRPr="008B19EC">
        <w:rPr>
          <w:rFonts w:ascii="Arial" w:hAnsi="Arial" w:cs="Arial"/>
          <w:sz w:val="24"/>
        </w:rPr>
        <w:t>und</w:t>
      </w:r>
      <w:r w:rsidR="008B19EC" w:rsidRPr="008B19EC">
        <w:rPr>
          <w:rFonts w:ascii="Arial" w:hAnsi="Arial" w:cs="Arial"/>
          <w:sz w:val="24"/>
        </w:rPr>
        <w:t xml:space="preserve"> </w:t>
      </w:r>
      <w:r w:rsidRPr="008B19EC">
        <w:rPr>
          <w:rFonts w:ascii="Arial" w:hAnsi="Arial" w:cs="Arial"/>
          <w:sz w:val="24"/>
        </w:rPr>
        <w:t>gesetzeskonforme vertragliche Vereinbarungen</w:t>
      </w:r>
      <w:r w:rsidR="008B19EC" w:rsidRPr="008B19EC">
        <w:rPr>
          <w:rFonts w:ascii="Arial" w:hAnsi="Arial" w:cs="Arial"/>
          <w:sz w:val="24"/>
        </w:rPr>
        <w:t xml:space="preserve"> </w:t>
      </w:r>
      <w:r w:rsidRPr="008B19EC">
        <w:rPr>
          <w:rFonts w:ascii="Arial" w:hAnsi="Arial" w:cs="Arial"/>
          <w:sz w:val="24"/>
        </w:rPr>
        <w:t>sowie Kontrollmaßnahmen zu ergreifen.</w:t>
      </w:r>
    </w:p>
    <w:p w:rsidR="008B19EC" w:rsidRDefault="008B19EC" w:rsidP="00F5787A">
      <w:pPr>
        <w:autoSpaceDE w:val="0"/>
        <w:autoSpaceDN w:val="0"/>
        <w:adjustRightInd w:val="0"/>
        <w:jc w:val="both"/>
        <w:rPr>
          <w:rFonts w:ascii="Arial" w:hAnsi="Arial" w:cs="Arial"/>
          <w:sz w:val="28"/>
        </w:rPr>
      </w:pPr>
    </w:p>
    <w:p w:rsidR="00F5787A" w:rsidRPr="00304436" w:rsidRDefault="008B19EC" w:rsidP="008B19EC">
      <w:pPr>
        <w:autoSpaceDE w:val="0"/>
        <w:autoSpaceDN w:val="0"/>
        <w:adjustRightInd w:val="0"/>
        <w:ind w:left="426"/>
        <w:jc w:val="both"/>
        <w:rPr>
          <w:rFonts w:ascii="Arial" w:hAnsi="Arial" w:cs="Arial"/>
          <w:sz w:val="24"/>
        </w:rPr>
      </w:pPr>
      <w:r w:rsidRPr="00304436">
        <w:rPr>
          <w:rFonts w:ascii="Arial" w:hAnsi="Arial" w:cs="Arial"/>
          <w:sz w:val="24"/>
        </w:rPr>
        <w:t xml:space="preserve">(2) </w:t>
      </w:r>
      <w:r w:rsidR="00F5787A" w:rsidRPr="00304436">
        <w:rPr>
          <w:rFonts w:ascii="Arial" w:hAnsi="Arial" w:cs="Arial"/>
          <w:sz w:val="24"/>
        </w:rPr>
        <w:t xml:space="preserve">Der Auftragnehmer darf Unterauftragnehmer (weitere Auftragsverarbeiter) nur nach vorheriger ausdrücklicher </w:t>
      </w:r>
      <w:proofErr w:type="gramStart"/>
      <w:r w:rsidR="00F5787A" w:rsidRPr="00304436">
        <w:rPr>
          <w:rFonts w:ascii="Arial" w:hAnsi="Arial" w:cs="Arial"/>
          <w:sz w:val="24"/>
        </w:rPr>
        <w:t>schriftlicher  bzw.</w:t>
      </w:r>
      <w:proofErr w:type="gramEnd"/>
      <w:r w:rsidR="00F5787A" w:rsidRPr="00304436">
        <w:rPr>
          <w:rFonts w:ascii="Arial" w:hAnsi="Arial" w:cs="Arial"/>
          <w:sz w:val="24"/>
        </w:rPr>
        <w:t xml:space="preserve"> dokumentierter Zustimmung des Auftraggebers beauftragen. </w:t>
      </w:r>
    </w:p>
    <w:p w:rsidR="00F5787A" w:rsidRPr="00304436" w:rsidRDefault="00F5787A" w:rsidP="008B19EC">
      <w:pPr>
        <w:autoSpaceDE w:val="0"/>
        <w:autoSpaceDN w:val="0"/>
        <w:adjustRightInd w:val="0"/>
        <w:ind w:left="426"/>
        <w:jc w:val="both"/>
        <w:rPr>
          <w:rFonts w:ascii="Arial" w:hAnsi="Arial" w:cs="Arial"/>
          <w:sz w:val="24"/>
        </w:rPr>
      </w:pPr>
    </w:p>
    <w:p w:rsidR="00F5787A" w:rsidRPr="00304436" w:rsidRDefault="002E1EEB" w:rsidP="008B19EC">
      <w:pPr>
        <w:autoSpaceDE w:val="0"/>
        <w:autoSpaceDN w:val="0"/>
        <w:adjustRightInd w:val="0"/>
        <w:ind w:left="426"/>
        <w:jc w:val="both"/>
        <w:rPr>
          <w:rFonts w:ascii="Arial" w:hAnsi="Arial" w:cs="Arial"/>
          <w:sz w:val="24"/>
        </w:rPr>
      </w:pPr>
      <w:sdt>
        <w:sdtPr>
          <w:rPr>
            <w:rFonts w:ascii="Arial" w:hAnsi="Arial" w:cs="Arial"/>
            <w:sz w:val="24"/>
          </w:rPr>
          <w:id w:val="-1667859237"/>
          <w14:checkbox>
            <w14:checked w14:val="1"/>
            <w14:checkedState w14:val="2612" w14:font="MS Gothic"/>
            <w14:uncheckedState w14:val="2610" w14:font="MS Gothic"/>
          </w14:checkbox>
        </w:sdtPr>
        <w:sdtEndPr/>
        <w:sdtContent>
          <w:r w:rsidR="00304436" w:rsidRPr="00304436">
            <w:rPr>
              <w:rFonts w:ascii="MS Gothic" w:eastAsia="MS Gothic" w:hAnsi="MS Gothic" w:cs="Arial" w:hint="eastAsia"/>
              <w:sz w:val="24"/>
            </w:rPr>
            <w:t>☒</w:t>
          </w:r>
        </w:sdtContent>
      </w:sdt>
      <w:r w:rsidR="00F5787A" w:rsidRPr="00304436">
        <w:rPr>
          <w:rFonts w:ascii="Arial" w:hAnsi="Arial" w:cs="Arial"/>
          <w:sz w:val="24"/>
        </w:rPr>
        <w:t>Es findet keine Unterbeauftragung statt</w:t>
      </w:r>
    </w:p>
    <w:p w:rsidR="00F5787A" w:rsidRPr="00304436" w:rsidRDefault="00F5787A" w:rsidP="008B19EC">
      <w:pPr>
        <w:autoSpaceDE w:val="0"/>
        <w:autoSpaceDN w:val="0"/>
        <w:adjustRightInd w:val="0"/>
        <w:ind w:left="426"/>
        <w:jc w:val="both"/>
        <w:rPr>
          <w:rFonts w:ascii="Arial" w:hAnsi="Arial" w:cs="Arial"/>
          <w:sz w:val="24"/>
        </w:rPr>
      </w:pPr>
    </w:p>
    <w:p w:rsidR="00F5787A" w:rsidRPr="00304436" w:rsidRDefault="00F5787A" w:rsidP="008B19EC">
      <w:pPr>
        <w:autoSpaceDE w:val="0"/>
        <w:autoSpaceDN w:val="0"/>
        <w:adjustRightInd w:val="0"/>
        <w:ind w:left="426"/>
        <w:jc w:val="both"/>
        <w:rPr>
          <w:rFonts w:ascii="Arial" w:hAnsi="Arial" w:cs="Arial"/>
          <w:sz w:val="24"/>
        </w:rPr>
      </w:pPr>
      <w:r w:rsidRPr="00304436">
        <w:rPr>
          <w:rFonts w:ascii="Arial" w:hAnsi="Arial" w:cs="Arial"/>
          <w:sz w:val="24"/>
        </w:rPr>
        <w:t xml:space="preserve">Die Auslagerung auf Unterauftragnehmer oder der Wechsel des bestehenden Unterauftragnehmers sind zulässig, soweit der Auftragnehmer eine solche Auslagerung auf Unterauftragnehmer dem Auftraggeber eine angemessene Zeit vorab schriftlich oder in Textform anzeigt und der Auftraggeber nicht bis zum Zeitpunkt der Übergabe der Daten gegenüber dem Auftragnehmer schriftlich oder in Textform Einspruch gegen die geplante Auslagerung erhebt und eine vertragliche Vereinbarung nach Maßgabe des Art. 28 Abs. 2-4 DS-GVO zugrunde gelegt wird. </w:t>
      </w:r>
    </w:p>
    <w:p w:rsidR="00F5787A" w:rsidRDefault="00F5787A" w:rsidP="008B19EC">
      <w:pPr>
        <w:autoSpaceDE w:val="0"/>
        <w:autoSpaceDN w:val="0"/>
        <w:adjustRightInd w:val="0"/>
        <w:ind w:left="426"/>
        <w:jc w:val="both"/>
        <w:rPr>
          <w:rFonts w:ascii="Arial" w:hAnsi="Arial" w:cs="Arial"/>
          <w:sz w:val="24"/>
        </w:rPr>
      </w:pPr>
    </w:p>
    <w:p w:rsidR="008B19EC" w:rsidRPr="008B19EC" w:rsidRDefault="008B19EC" w:rsidP="008B19EC">
      <w:pPr>
        <w:autoSpaceDE w:val="0"/>
        <w:autoSpaceDN w:val="0"/>
        <w:adjustRightInd w:val="0"/>
        <w:ind w:left="426"/>
        <w:jc w:val="both"/>
        <w:rPr>
          <w:rFonts w:ascii="Arial" w:hAnsi="Arial" w:cs="Arial"/>
          <w:sz w:val="24"/>
        </w:rPr>
      </w:pPr>
      <w:r w:rsidRPr="008B19EC">
        <w:rPr>
          <w:rFonts w:ascii="Arial" w:hAnsi="Arial" w:cs="Arial"/>
          <w:sz w:val="24"/>
        </w:rPr>
        <w:t>(3) Die Weitergabe von personenbezogenen Daten des Auftraggebers an den Unterauftragnehmer und dessen erstmaliges Tätigwerden sind erst mit Vorliegen</w:t>
      </w:r>
    </w:p>
    <w:p w:rsidR="008B19EC" w:rsidRPr="008B19EC" w:rsidRDefault="008B19EC" w:rsidP="008B19EC">
      <w:pPr>
        <w:autoSpaceDE w:val="0"/>
        <w:autoSpaceDN w:val="0"/>
        <w:adjustRightInd w:val="0"/>
        <w:ind w:left="426"/>
        <w:jc w:val="both"/>
        <w:rPr>
          <w:rFonts w:ascii="Arial" w:hAnsi="Arial" w:cs="Arial"/>
          <w:sz w:val="24"/>
        </w:rPr>
      </w:pPr>
      <w:r w:rsidRPr="008B19EC">
        <w:rPr>
          <w:rFonts w:ascii="Arial" w:hAnsi="Arial" w:cs="Arial"/>
          <w:sz w:val="24"/>
        </w:rPr>
        <w:t>aller Voraussetzungen für eine Unterbeauftragung gestattet.</w:t>
      </w:r>
    </w:p>
    <w:p w:rsidR="008B19EC" w:rsidRPr="008B19EC" w:rsidRDefault="008B19EC" w:rsidP="008B19EC">
      <w:pPr>
        <w:autoSpaceDE w:val="0"/>
        <w:autoSpaceDN w:val="0"/>
        <w:adjustRightInd w:val="0"/>
        <w:ind w:left="426"/>
        <w:jc w:val="both"/>
        <w:rPr>
          <w:rFonts w:ascii="Arial" w:hAnsi="Arial" w:cs="Arial"/>
          <w:sz w:val="24"/>
        </w:rPr>
      </w:pPr>
    </w:p>
    <w:p w:rsidR="008B19EC" w:rsidRPr="008B19EC" w:rsidRDefault="008B19EC" w:rsidP="008B19EC">
      <w:pPr>
        <w:autoSpaceDE w:val="0"/>
        <w:autoSpaceDN w:val="0"/>
        <w:adjustRightInd w:val="0"/>
        <w:ind w:left="426"/>
        <w:jc w:val="both"/>
        <w:rPr>
          <w:rFonts w:ascii="Arial" w:hAnsi="Arial" w:cs="Arial"/>
          <w:sz w:val="28"/>
        </w:rPr>
      </w:pPr>
      <w:r w:rsidRPr="008B19EC">
        <w:rPr>
          <w:rFonts w:ascii="Arial" w:hAnsi="Arial" w:cs="Arial"/>
          <w:sz w:val="24"/>
        </w:rPr>
        <w:t>(4) Erbringt der Unterauftragnehmer die vereinbarte Leistung außerhalb der EU/des EWR stellt der Auftragnehmer die datenschutzrechtliche Zulässigkeit durch entsprechende Maßnahmen sicher. Gleiches gilt, wenn Dienstleister im Sinne von Abs. 1 Satz 2 eingesetzt werden sollen.</w:t>
      </w:r>
    </w:p>
    <w:p w:rsidR="008B19EC" w:rsidRDefault="008B19EC" w:rsidP="008B19EC">
      <w:pPr>
        <w:autoSpaceDE w:val="0"/>
        <w:autoSpaceDN w:val="0"/>
        <w:adjustRightInd w:val="0"/>
        <w:ind w:left="426"/>
        <w:jc w:val="both"/>
        <w:rPr>
          <w:rFonts w:ascii="Arial" w:hAnsi="Arial" w:cs="Arial"/>
          <w:sz w:val="28"/>
        </w:rPr>
      </w:pPr>
    </w:p>
    <w:p w:rsidR="008B19EC" w:rsidRPr="008B19EC" w:rsidRDefault="008B19EC" w:rsidP="008B19EC">
      <w:pPr>
        <w:autoSpaceDE w:val="0"/>
        <w:autoSpaceDN w:val="0"/>
        <w:adjustRightInd w:val="0"/>
        <w:ind w:left="426"/>
        <w:jc w:val="both"/>
        <w:rPr>
          <w:rFonts w:ascii="Arial" w:hAnsi="Arial" w:cs="Arial"/>
          <w:sz w:val="28"/>
        </w:rPr>
      </w:pPr>
      <w:r>
        <w:rPr>
          <w:rFonts w:ascii="Arial" w:hAnsi="Arial" w:cs="Arial"/>
          <w:sz w:val="24"/>
        </w:rPr>
        <w:lastRenderedPageBreak/>
        <w:t>(5)</w:t>
      </w:r>
      <w:r w:rsidRPr="008B19EC">
        <w:rPr>
          <w:rFonts w:ascii="Arial" w:hAnsi="Arial" w:cs="Arial"/>
          <w:sz w:val="24"/>
        </w:rPr>
        <w:t xml:space="preserve"> </w:t>
      </w:r>
      <w:r>
        <w:rPr>
          <w:rFonts w:ascii="Arial" w:hAnsi="Arial" w:cs="Arial"/>
          <w:sz w:val="24"/>
        </w:rPr>
        <w:t>Eine weitere Auslagerung durch den Unterauftragnehmer bedarf der ausdrücklichen Zustimmung des Hauptauftraggebers</w:t>
      </w:r>
      <w:r w:rsidR="005B4F2C">
        <w:rPr>
          <w:rFonts w:ascii="Arial" w:hAnsi="Arial" w:cs="Arial"/>
          <w:sz w:val="24"/>
        </w:rPr>
        <w:t xml:space="preserve">. Sämtliche vertraglichen Regelungen in der Vertragskette sind auch dem weiteren Unterauftragnehmer aufzuerlegen. </w:t>
      </w:r>
    </w:p>
    <w:p w:rsidR="008B19EC" w:rsidRDefault="008B19EC" w:rsidP="008B19EC">
      <w:pPr>
        <w:autoSpaceDE w:val="0"/>
        <w:autoSpaceDN w:val="0"/>
        <w:adjustRightInd w:val="0"/>
        <w:ind w:left="426"/>
        <w:jc w:val="both"/>
        <w:rPr>
          <w:rFonts w:ascii="Arial" w:hAnsi="Arial" w:cs="Arial"/>
          <w:sz w:val="28"/>
        </w:rPr>
      </w:pPr>
    </w:p>
    <w:p w:rsidR="00E76D06" w:rsidRDefault="00E76D06" w:rsidP="008B19EC">
      <w:pPr>
        <w:autoSpaceDE w:val="0"/>
        <w:autoSpaceDN w:val="0"/>
        <w:adjustRightInd w:val="0"/>
        <w:ind w:left="426"/>
        <w:jc w:val="both"/>
        <w:rPr>
          <w:rFonts w:ascii="Arial" w:hAnsi="Arial" w:cs="Arial"/>
          <w:sz w:val="28"/>
        </w:rPr>
      </w:pPr>
    </w:p>
    <w:p w:rsidR="00E76D06" w:rsidRDefault="00E76D06" w:rsidP="008B19EC">
      <w:pPr>
        <w:autoSpaceDE w:val="0"/>
        <w:autoSpaceDN w:val="0"/>
        <w:adjustRightInd w:val="0"/>
        <w:ind w:left="426"/>
        <w:jc w:val="both"/>
        <w:rPr>
          <w:rFonts w:ascii="Arial" w:hAnsi="Arial" w:cs="Arial"/>
          <w:sz w:val="28"/>
        </w:rPr>
      </w:pPr>
    </w:p>
    <w:p w:rsidR="00E76D06" w:rsidRDefault="00E76D06" w:rsidP="008B19EC">
      <w:pPr>
        <w:autoSpaceDE w:val="0"/>
        <w:autoSpaceDN w:val="0"/>
        <w:adjustRightInd w:val="0"/>
        <w:ind w:left="426"/>
        <w:jc w:val="both"/>
        <w:rPr>
          <w:rFonts w:ascii="Arial" w:hAnsi="Arial" w:cs="Arial"/>
          <w:sz w:val="28"/>
        </w:rPr>
      </w:pPr>
    </w:p>
    <w:p w:rsidR="00E76D06" w:rsidRDefault="00E76D06" w:rsidP="00E76D06">
      <w:pPr>
        <w:pStyle w:val="Listenabsatz"/>
        <w:numPr>
          <w:ilvl w:val="0"/>
          <w:numId w:val="1"/>
        </w:numPr>
        <w:ind w:left="426" w:hanging="426"/>
        <w:jc w:val="both"/>
        <w:rPr>
          <w:rFonts w:ascii="Arial" w:hAnsi="Arial" w:cs="Arial"/>
          <w:b/>
          <w:sz w:val="24"/>
        </w:rPr>
      </w:pPr>
      <w:r>
        <w:rPr>
          <w:rFonts w:ascii="Arial" w:hAnsi="Arial" w:cs="Arial"/>
          <w:b/>
          <w:sz w:val="24"/>
        </w:rPr>
        <w:t>Kontrollrechte des Auftraggebers</w:t>
      </w:r>
    </w:p>
    <w:p w:rsidR="00E76D06" w:rsidRDefault="00E76D06" w:rsidP="008B19EC">
      <w:pPr>
        <w:autoSpaceDE w:val="0"/>
        <w:autoSpaceDN w:val="0"/>
        <w:adjustRightInd w:val="0"/>
        <w:ind w:left="426"/>
        <w:jc w:val="both"/>
        <w:rPr>
          <w:rFonts w:ascii="Arial" w:hAnsi="Arial" w:cs="Arial"/>
          <w:sz w:val="28"/>
        </w:rPr>
      </w:pPr>
    </w:p>
    <w:p w:rsidR="00E76D06" w:rsidRPr="00E76D06" w:rsidRDefault="00E76D06" w:rsidP="00E76D06">
      <w:pPr>
        <w:autoSpaceDE w:val="0"/>
        <w:autoSpaceDN w:val="0"/>
        <w:adjustRightInd w:val="0"/>
        <w:ind w:left="426"/>
        <w:jc w:val="both"/>
        <w:rPr>
          <w:rFonts w:ascii="Arial" w:hAnsi="Arial" w:cs="Arial"/>
          <w:sz w:val="24"/>
        </w:rPr>
      </w:pPr>
      <w:r w:rsidRPr="00E76D06">
        <w:rPr>
          <w:rFonts w:ascii="Arial" w:hAnsi="Arial" w:cs="Arial"/>
          <w:sz w:val="24"/>
        </w:rPr>
        <w:t xml:space="preserve">(1) Der Auftraggeber hat das Recht, im </w:t>
      </w:r>
      <w:r>
        <w:rPr>
          <w:rFonts w:ascii="Arial" w:hAnsi="Arial" w:cs="Arial"/>
          <w:sz w:val="24"/>
        </w:rPr>
        <w:t>Einvernehmen</w:t>
      </w:r>
      <w:r w:rsidRPr="00E76D06">
        <w:rPr>
          <w:rFonts w:ascii="Arial" w:hAnsi="Arial" w:cs="Arial"/>
          <w:sz w:val="24"/>
        </w:rPr>
        <w:t xml:space="preserve"> mit dem Auftragnehmer Überprüfungen 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w:t>
      </w:r>
    </w:p>
    <w:p w:rsidR="00E76D06" w:rsidRPr="00E76D06" w:rsidRDefault="00E76D06" w:rsidP="00E76D06">
      <w:pPr>
        <w:autoSpaceDE w:val="0"/>
        <w:autoSpaceDN w:val="0"/>
        <w:adjustRightInd w:val="0"/>
        <w:ind w:left="426"/>
        <w:jc w:val="both"/>
        <w:rPr>
          <w:rFonts w:ascii="Arial" w:hAnsi="Arial" w:cs="Arial"/>
          <w:sz w:val="24"/>
        </w:rPr>
      </w:pPr>
    </w:p>
    <w:p w:rsidR="00E76D06" w:rsidRPr="00E76D06" w:rsidRDefault="00E76D06" w:rsidP="00E76D06">
      <w:pPr>
        <w:autoSpaceDE w:val="0"/>
        <w:autoSpaceDN w:val="0"/>
        <w:adjustRightInd w:val="0"/>
        <w:ind w:left="426"/>
        <w:jc w:val="both"/>
        <w:rPr>
          <w:rFonts w:ascii="Arial" w:hAnsi="Arial" w:cs="Arial"/>
          <w:sz w:val="24"/>
        </w:rPr>
      </w:pPr>
      <w:r w:rsidRPr="00E76D06">
        <w:rPr>
          <w:rFonts w:ascii="Arial" w:hAnsi="Arial" w:cs="Arial"/>
          <w:sz w:val="24"/>
        </w:rPr>
        <w:t>(2) Der Auftragnehmer stellt sicher, dass sich der Auftraggeber von der Einhaltung der Pflichten des Auftragnehmers nach Art. 28 DS-GVO überzeugen kann. Der Auftragnehmer verpflichtet sich, dem Auftraggeber auf Anforderung die erforderlichen Auskünfte zu erteilen und insbesondere die Umsetzung der technischen und organisatorischen Maßnahmen nachzuweisen.</w:t>
      </w:r>
    </w:p>
    <w:p w:rsidR="00E76D06" w:rsidRPr="00E76D06" w:rsidRDefault="00E76D06" w:rsidP="00E76D06">
      <w:pPr>
        <w:autoSpaceDE w:val="0"/>
        <w:autoSpaceDN w:val="0"/>
        <w:adjustRightInd w:val="0"/>
        <w:ind w:left="426"/>
        <w:jc w:val="both"/>
        <w:rPr>
          <w:rFonts w:ascii="Arial" w:hAnsi="Arial" w:cs="Arial"/>
          <w:sz w:val="24"/>
        </w:rPr>
      </w:pPr>
    </w:p>
    <w:p w:rsidR="00E76D06" w:rsidRDefault="00E76D06" w:rsidP="00E76D06">
      <w:pPr>
        <w:autoSpaceDE w:val="0"/>
        <w:autoSpaceDN w:val="0"/>
        <w:adjustRightInd w:val="0"/>
        <w:ind w:left="426"/>
        <w:jc w:val="both"/>
        <w:rPr>
          <w:rFonts w:ascii="Arial" w:hAnsi="Arial" w:cs="Arial"/>
          <w:sz w:val="24"/>
        </w:rPr>
      </w:pPr>
      <w:r w:rsidRPr="00E76D06">
        <w:rPr>
          <w:rFonts w:ascii="Arial" w:hAnsi="Arial" w:cs="Arial"/>
          <w:sz w:val="24"/>
        </w:rPr>
        <w:t>(3) Der Nachweis solcher Maßnahmen, die nicht nur den konkreten Auftrag betreffen, kann erfolgen durch</w:t>
      </w:r>
      <w:r>
        <w:rPr>
          <w:rFonts w:ascii="Arial" w:hAnsi="Arial" w:cs="Arial"/>
          <w:sz w:val="24"/>
        </w:rPr>
        <w:t xml:space="preserve"> die Einhaltung genehmigter Verhaltensregeln gem. Art. 40 DS-GVO.</w:t>
      </w:r>
    </w:p>
    <w:p w:rsidR="00E76D06" w:rsidRDefault="00E76D06" w:rsidP="00E76D06">
      <w:pPr>
        <w:autoSpaceDE w:val="0"/>
        <w:autoSpaceDN w:val="0"/>
        <w:adjustRightInd w:val="0"/>
        <w:ind w:left="426"/>
        <w:jc w:val="both"/>
        <w:rPr>
          <w:rFonts w:ascii="Arial" w:hAnsi="Arial" w:cs="Arial"/>
          <w:sz w:val="32"/>
        </w:rPr>
      </w:pPr>
    </w:p>
    <w:p w:rsidR="00E76D06" w:rsidRPr="00E76D06" w:rsidRDefault="00E76D06" w:rsidP="00E76D06">
      <w:pPr>
        <w:autoSpaceDE w:val="0"/>
        <w:autoSpaceDN w:val="0"/>
        <w:adjustRightInd w:val="0"/>
        <w:ind w:left="426"/>
        <w:jc w:val="both"/>
        <w:rPr>
          <w:rFonts w:ascii="Arial" w:hAnsi="Arial" w:cs="Arial"/>
          <w:sz w:val="36"/>
        </w:rPr>
      </w:pPr>
      <w:r w:rsidRPr="00E76D06">
        <w:rPr>
          <w:rFonts w:ascii="Arial" w:hAnsi="Arial" w:cs="Arial"/>
          <w:sz w:val="24"/>
        </w:rPr>
        <w:t>(4) Für die Ermöglichung von Kontrollen durch den Auftraggeber kann der Auftragnehmer einen Vergütungsanspruch geltend machen.</w:t>
      </w:r>
    </w:p>
    <w:p w:rsidR="00E76D06" w:rsidRPr="00E76D06" w:rsidRDefault="00E76D06" w:rsidP="00E76D06">
      <w:pPr>
        <w:autoSpaceDE w:val="0"/>
        <w:autoSpaceDN w:val="0"/>
        <w:adjustRightInd w:val="0"/>
        <w:ind w:left="426"/>
        <w:jc w:val="both"/>
        <w:rPr>
          <w:rFonts w:ascii="Arial" w:hAnsi="Arial" w:cs="Arial"/>
          <w:sz w:val="32"/>
        </w:rPr>
      </w:pPr>
    </w:p>
    <w:p w:rsidR="00E76D06" w:rsidRDefault="00E76D06" w:rsidP="008B19EC">
      <w:pPr>
        <w:autoSpaceDE w:val="0"/>
        <w:autoSpaceDN w:val="0"/>
        <w:adjustRightInd w:val="0"/>
        <w:ind w:left="426"/>
        <w:jc w:val="both"/>
        <w:rPr>
          <w:rFonts w:ascii="Arial" w:hAnsi="Arial" w:cs="Arial"/>
          <w:sz w:val="28"/>
        </w:rPr>
      </w:pPr>
    </w:p>
    <w:p w:rsidR="00E76D06" w:rsidRDefault="00E76D06" w:rsidP="00E76D06">
      <w:pPr>
        <w:pStyle w:val="Listenabsatz"/>
        <w:numPr>
          <w:ilvl w:val="0"/>
          <w:numId w:val="1"/>
        </w:numPr>
        <w:ind w:left="426" w:hanging="426"/>
        <w:jc w:val="both"/>
        <w:rPr>
          <w:rFonts w:ascii="Arial" w:hAnsi="Arial" w:cs="Arial"/>
          <w:b/>
          <w:sz w:val="24"/>
        </w:rPr>
      </w:pPr>
      <w:r>
        <w:rPr>
          <w:rFonts w:ascii="Arial" w:hAnsi="Arial" w:cs="Arial"/>
          <w:b/>
          <w:sz w:val="24"/>
        </w:rPr>
        <w:t>Mitteilung bei Verstößen des Auftragnehmers</w:t>
      </w:r>
    </w:p>
    <w:p w:rsidR="00E76D06" w:rsidRDefault="00E76D06" w:rsidP="008B19EC">
      <w:pPr>
        <w:autoSpaceDE w:val="0"/>
        <w:autoSpaceDN w:val="0"/>
        <w:adjustRightInd w:val="0"/>
        <w:ind w:left="426"/>
        <w:jc w:val="both"/>
        <w:rPr>
          <w:rFonts w:ascii="Arial" w:hAnsi="Arial" w:cs="Arial"/>
          <w:sz w:val="28"/>
        </w:rPr>
      </w:pPr>
    </w:p>
    <w:p w:rsidR="00E76D06" w:rsidRPr="00E76D06" w:rsidRDefault="00E76D06" w:rsidP="00E76D06">
      <w:pPr>
        <w:autoSpaceDE w:val="0"/>
        <w:autoSpaceDN w:val="0"/>
        <w:adjustRightInd w:val="0"/>
        <w:ind w:left="426"/>
        <w:jc w:val="both"/>
        <w:rPr>
          <w:rFonts w:ascii="Arial" w:hAnsi="Arial" w:cs="Arial"/>
          <w:sz w:val="24"/>
        </w:rPr>
      </w:pPr>
      <w:r w:rsidRPr="00E76D06">
        <w:rPr>
          <w:rFonts w:ascii="Arial" w:hAnsi="Arial" w:cs="Arial"/>
          <w:sz w:val="24"/>
        </w:rPr>
        <w:t>(1) Der Auftragnehmer unterstützt den Auftraggeber bei der Einhaltung der in den Artikeln 32 bis 36 der DS-GVO genannten Pflichten zur Sicherheit personenbezogener Daten, Meldepflichten bei Datenpannen, Datenschutz-Folgeabschätzungen und</w:t>
      </w:r>
      <w:r w:rsidR="005B4F2C">
        <w:rPr>
          <w:rFonts w:ascii="Arial" w:hAnsi="Arial" w:cs="Arial"/>
          <w:sz w:val="24"/>
        </w:rPr>
        <w:t xml:space="preserve"> </w:t>
      </w:r>
      <w:r w:rsidRPr="00E76D06">
        <w:rPr>
          <w:rFonts w:ascii="Arial" w:hAnsi="Arial" w:cs="Arial"/>
          <w:sz w:val="24"/>
        </w:rPr>
        <w:t>vorherige Konsultationen. Hierzu gehören u.a.</w:t>
      </w:r>
    </w:p>
    <w:p w:rsidR="00E76D06" w:rsidRPr="00E76D06" w:rsidRDefault="00E76D06" w:rsidP="00E76D06">
      <w:pPr>
        <w:autoSpaceDE w:val="0"/>
        <w:autoSpaceDN w:val="0"/>
        <w:adjustRightInd w:val="0"/>
        <w:jc w:val="both"/>
        <w:rPr>
          <w:rFonts w:ascii="Arial" w:hAnsi="Arial" w:cs="Arial"/>
          <w:sz w:val="24"/>
        </w:rPr>
      </w:pPr>
    </w:p>
    <w:p w:rsidR="00E76D06" w:rsidRPr="00E76D06" w:rsidRDefault="00E76D06" w:rsidP="00E76D06">
      <w:pPr>
        <w:pStyle w:val="Listenabsatz"/>
        <w:numPr>
          <w:ilvl w:val="0"/>
          <w:numId w:val="16"/>
        </w:numPr>
        <w:autoSpaceDE w:val="0"/>
        <w:autoSpaceDN w:val="0"/>
        <w:adjustRightInd w:val="0"/>
        <w:jc w:val="both"/>
        <w:rPr>
          <w:rFonts w:ascii="Arial" w:hAnsi="Arial" w:cs="Arial"/>
          <w:sz w:val="24"/>
        </w:rPr>
      </w:pPr>
      <w:r w:rsidRPr="00E76D06">
        <w:rPr>
          <w:rFonts w:ascii="Arial" w:hAnsi="Arial" w:cs="Arial"/>
          <w:sz w:val="24"/>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rsidR="00E76D06" w:rsidRPr="00E76D06" w:rsidRDefault="00E76D06" w:rsidP="00E76D06">
      <w:pPr>
        <w:autoSpaceDE w:val="0"/>
        <w:autoSpaceDN w:val="0"/>
        <w:adjustRightInd w:val="0"/>
        <w:jc w:val="both"/>
        <w:rPr>
          <w:rFonts w:ascii="Arial" w:hAnsi="Arial" w:cs="Arial"/>
          <w:sz w:val="24"/>
        </w:rPr>
      </w:pPr>
    </w:p>
    <w:p w:rsidR="00E76D06" w:rsidRDefault="00E76D06" w:rsidP="00E76D06">
      <w:pPr>
        <w:pStyle w:val="Listenabsatz"/>
        <w:numPr>
          <w:ilvl w:val="0"/>
          <w:numId w:val="16"/>
        </w:numPr>
        <w:autoSpaceDE w:val="0"/>
        <w:autoSpaceDN w:val="0"/>
        <w:adjustRightInd w:val="0"/>
        <w:ind w:left="709"/>
        <w:jc w:val="both"/>
        <w:rPr>
          <w:rFonts w:ascii="Arial" w:hAnsi="Arial" w:cs="Arial"/>
          <w:sz w:val="24"/>
          <w:szCs w:val="24"/>
        </w:rPr>
      </w:pPr>
      <w:r w:rsidRPr="00E76D06">
        <w:rPr>
          <w:rFonts w:ascii="Arial" w:hAnsi="Arial" w:cs="Arial"/>
          <w:sz w:val="24"/>
          <w:szCs w:val="24"/>
        </w:rPr>
        <w:t>die Verpflichtung, Verletzungen personenbezogener Daten unverzüglich an den Auftraggeber zu melden</w:t>
      </w:r>
    </w:p>
    <w:p w:rsidR="00E76D06" w:rsidRPr="00E76D06" w:rsidRDefault="00E76D06" w:rsidP="00E76D06">
      <w:pPr>
        <w:pStyle w:val="Listenabsatz"/>
        <w:rPr>
          <w:rFonts w:ascii="Arial" w:hAnsi="Arial" w:cs="Arial"/>
          <w:sz w:val="24"/>
          <w:szCs w:val="24"/>
        </w:rPr>
      </w:pPr>
    </w:p>
    <w:p w:rsidR="008B19EC" w:rsidRPr="00E76D06" w:rsidRDefault="00E76D06" w:rsidP="00E76D06">
      <w:pPr>
        <w:pStyle w:val="Listenabsatz"/>
        <w:numPr>
          <w:ilvl w:val="0"/>
          <w:numId w:val="16"/>
        </w:numPr>
        <w:autoSpaceDE w:val="0"/>
        <w:autoSpaceDN w:val="0"/>
        <w:adjustRightInd w:val="0"/>
        <w:ind w:left="709"/>
        <w:jc w:val="both"/>
        <w:rPr>
          <w:rFonts w:ascii="Arial" w:hAnsi="Arial" w:cs="Arial"/>
          <w:sz w:val="24"/>
          <w:szCs w:val="24"/>
        </w:rPr>
      </w:pPr>
      <w:r w:rsidRPr="00E76D06">
        <w:rPr>
          <w:rFonts w:ascii="Arial" w:hAnsi="Arial" w:cs="Arial"/>
          <w:sz w:val="24"/>
          <w:szCs w:val="24"/>
        </w:rPr>
        <w:t>die Verpflichtung, dem Auftraggeber im Rahmen seiner Informationspflicht</w:t>
      </w:r>
      <w:r w:rsidRPr="00E76D06">
        <w:rPr>
          <w:rFonts w:ascii="Arial" w:hAnsi="Arial" w:cs="Arial"/>
          <w:sz w:val="24"/>
        </w:rPr>
        <w:t xml:space="preserve"> gegenüber dem Betroffenen zu unterstützen und ihm in diesem Zusammenhang sämtliche relevante Infor</w:t>
      </w:r>
      <w:r>
        <w:rPr>
          <w:rFonts w:ascii="Arial" w:hAnsi="Arial" w:cs="Arial"/>
          <w:sz w:val="24"/>
        </w:rPr>
        <w:t>mationen unverzüglich zur Verfügung zu stellen</w:t>
      </w:r>
    </w:p>
    <w:p w:rsidR="00E76D06" w:rsidRPr="00E76D06" w:rsidRDefault="00E76D06" w:rsidP="00E76D06">
      <w:pPr>
        <w:pStyle w:val="Listenabsatz"/>
        <w:rPr>
          <w:rFonts w:ascii="Arial" w:hAnsi="Arial" w:cs="Arial"/>
          <w:sz w:val="24"/>
          <w:szCs w:val="24"/>
        </w:rPr>
      </w:pPr>
    </w:p>
    <w:p w:rsidR="00E76D06" w:rsidRDefault="00E76D06" w:rsidP="00E76D06">
      <w:pPr>
        <w:pStyle w:val="Listenabsatz"/>
        <w:numPr>
          <w:ilvl w:val="0"/>
          <w:numId w:val="16"/>
        </w:numPr>
        <w:autoSpaceDE w:val="0"/>
        <w:autoSpaceDN w:val="0"/>
        <w:adjustRightInd w:val="0"/>
        <w:ind w:left="709"/>
        <w:jc w:val="both"/>
        <w:rPr>
          <w:rFonts w:ascii="Arial" w:hAnsi="Arial" w:cs="Arial"/>
          <w:sz w:val="24"/>
          <w:szCs w:val="24"/>
        </w:rPr>
      </w:pPr>
      <w:r>
        <w:rPr>
          <w:rFonts w:ascii="Arial" w:hAnsi="Arial" w:cs="Arial"/>
          <w:sz w:val="24"/>
          <w:szCs w:val="24"/>
        </w:rPr>
        <w:t>die Unterstützung des Auftraggebers für dessen Datenschutz-Folgenabschätzung</w:t>
      </w:r>
    </w:p>
    <w:p w:rsidR="00E76D06" w:rsidRPr="00E76D06" w:rsidRDefault="00E76D06" w:rsidP="00E76D06">
      <w:pPr>
        <w:pStyle w:val="Listenabsatz"/>
        <w:rPr>
          <w:rFonts w:ascii="Arial" w:hAnsi="Arial" w:cs="Arial"/>
          <w:sz w:val="24"/>
          <w:szCs w:val="24"/>
        </w:rPr>
      </w:pPr>
    </w:p>
    <w:p w:rsidR="00E76D06" w:rsidRDefault="00E76D06" w:rsidP="00E76D06">
      <w:pPr>
        <w:pStyle w:val="Listenabsatz"/>
        <w:numPr>
          <w:ilvl w:val="0"/>
          <w:numId w:val="16"/>
        </w:numPr>
        <w:autoSpaceDE w:val="0"/>
        <w:autoSpaceDN w:val="0"/>
        <w:adjustRightInd w:val="0"/>
        <w:ind w:left="709"/>
        <w:jc w:val="both"/>
        <w:rPr>
          <w:rFonts w:ascii="Arial" w:hAnsi="Arial" w:cs="Arial"/>
          <w:sz w:val="24"/>
          <w:szCs w:val="24"/>
        </w:rPr>
      </w:pPr>
      <w:r>
        <w:rPr>
          <w:rFonts w:ascii="Arial" w:hAnsi="Arial" w:cs="Arial"/>
          <w:sz w:val="24"/>
          <w:szCs w:val="24"/>
        </w:rPr>
        <w:t xml:space="preserve">Die Unterstützung des Auftraggebers im Rahmen vorheriger Konsultationen mit der Aufsichtsbehörde </w:t>
      </w:r>
    </w:p>
    <w:p w:rsidR="00E76D06" w:rsidRDefault="00E76D06" w:rsidP="00E76D06">
      <w:pPr>
        <w:pStyle w:val="Listenabsatz"/>
        <w:rPr>
          <w:rFonts w:ascii="Arial" w:hAnsi="Arial" w:cs="Arial"/>
          <w:sz w:val="24"/>
          <w:szCs w:val="24"/>
        </w:rPr>
      </w:pPr>
    </w:p>
    <w:p w:rsidR="00E76D06" w:rsidRDefault="00E76D06" w:rsidP="00E76D06">
      <w:pPr>
        <w:pStyle w:val="Listenabsatz"/>
        <w:rPr>
          <w:rFonts w:ascii="Arial" w:hAnsi="Arial" w:cs="Arial"/>
          <w:sz w:val="24"/>
          <w:szCs w:val="24"/>
        </w:rPr>
      </w:pPr>
    </w:p>
    <w:p w:rsidR="00E76D06" w:rsidRPr="00E76D06" w:rsidRDefault="00E76D06" w:rsidP="00E76D06">
      <w:pPr>
        <w:pStyle w:val="Listenabsatz"/>
        <w:rPr>
          <w:rFonts w:ascii="Arial" w:hAnsi="Arial" w:cs="Arial"/>
          <w:sz w:val="24"/>
          <w:szCs w:val="24"/>
        </w:rPr>
      </w:pPr>
    </w:p>
    <w:p w:rsidR="00E76D06" w:rsidRPr="00E76D06" w:rsidRDefault="00E76D06" w:rsidP="00E76D06">
      <w:pPr>
        <w:autoSpaceDE w:val="0"/>
        <w:autoSpaceDN w:val="0"/>
        <w:adjustRightInd w:val="0"/>
        <w:ind w:left="426"/>
        <w:jc w:val="both"/>
        <w:rPr>
          <w:rFonts w:ascii="Arial" w:hAnsi="Arial" w:cs="Arial"/>
          <w:sz w:val="28"/>
          <w:szCs w:val="24"/>
        </w:rPr>
      </w:pPr>
      <w:r w:rsidRPr="00E76D06">
        <w:rPr>
          <w:rFonts w:ascii="Arial" w:hAnsi="Arial" w:cs="Arial"/>
          <w:sz w:val="24"/>
        </w:rPr>
        <w:t>(2) Für Unterstützungsleistungen, die nicht in der Leistungsbeschreibung enthalten oder auf ein Fehlverhalten des Auftragnehmers zurückzuführen sind, kann der Auftragnehmer eine Vergütung beanspruchen.</w:t>
      </w:r>
    </w:p>
    <w:p w:rsidR="008B19EC" w:rsidRDefault="008B19EC" w:rsidP="008B19EC">
      <w:pPr>
        <w:autoSpaceDE w:val="0"/>
        <w:autoSpaceDN w:val="0"/>
        <w:adjustRightInd w:val="0"/>
        <w:ind w:left="426"/>
        <w:jc w:val="both"/>
        <w:rPr>
          <w:rFonts w:ascii="Arial" w:hAnsi="Arial" w:cs="Arial"/>
          <w:sz w:val="28"/>
        </w:rPr>
      </w:pPr>
    </w:p>
    <w:p w:rsidR="008B19EC" w:rsidRDefault="008B19EC" w:rsidP="008B19EC">
      <w:pPr>
        <w:autoSpaceDE w:val="0"/>
        <w:autoSpaceDN w:val="0"/>
        <w:adjustRightInd w:val="0"/>
        <w:ind w:left="426"/>
        <w:jc w:val="both"/>
        <w:rPr>
          <w:rFonts w:ascii="Arial" w:hAnsi="Arial" w:cs="Arial"/>
          <w:sz w:val="28"/>
        </w:rPr>
      </w:pPr>
    </w:p>
    <w:p w:rsidR="00E76D06" w:rsidRDefault="00E76D06" w:rsidP="00E76D06">
      <w:pPr>
        <w:pStyle w:val="Listenabsatz"/>
        <w:numPr>
          <w:ilvl w:val="0"/>
          <w:numId w:val="1"/>
        </w:numPr>
        <w:ind w:left="426" w:hanging="426"/>
        <w:jc w:val="both"/>
        <w:rPr>
          <w:rFonts w:ascii="Arial" w:hAnsi="Arial" w:cs="Arial"/>
          <w:b/>
          <w:sz w:val="24"/>
        </w:rPr>
      </w:pPr>
      <w:r>
        <w:rPr>
          <w:rFonts w:ascii="Arial" w:hAnsi="Arial" w:cs="Arial"/>
          <w:b/>
          <w:sz w:val="24"/>
        </w:rPr>
        <w:t>Weisungsbefugnis des Auftraggebers</w:t>
      </w:r>
    </w:p>
    <w:p w:rsidR="008B19EC" w:rsidRDefault="008B19EC" w:rsidP="008B19EC">
      <w:pPr>
        <w:autoSpaceDE w:val="0"/>
        <w:autoSpaceDN w:val="0"/>
        <w:adjustRightInd w:val="0"/>
        <w:ind w:left="426"/>
        <w:jc w:val="both"/>
        <w:rPr>
          <w:rFonts w:ascii="Arial" w:hAnsi="Arial" w:cs="Arial"/>
          <w:sz w:val="28"/>
        </w:rPr>
      </w:pPr>
    </w:p>
    <w:p w:rsidR="00E76D06" w:rsidRPr="00E76D06" w:rsidRDefault="00E76D06" w:rsidP="00E76D06">
      <w:pPr>
        <w:autoSpaceDE w:val="0"/>
        <w:autoSpaceDN w:val="0"/>
        <w:adjustRightInd w:val="0"/>
        <w:ind w:left="426"/>
        <w:jc w:val="both"/>
        <w:rPr>
          <w:rFonts w:ascii="Arial" w:hAnsi="Arial" w:cs="Arial"/>
          <w:sz w:val="24"/>
        </w:rPr>
      </w:pPr>
      <w:r w:rsidRPr="00E76D06">
        <w:rPr>
          <w:rFonts w:ascii="Arial" w:hAnsi="Arial" w:cs="Arial"/>
          <w:sz w:val="24"/>
        </w:rPr>
        <w:t>(1) Mündliche Weisungen bestätigt der Auftraggeber unverzüglich (mind. Textform).</w:t>
      </w:r>
    </w:p>
    <w:p w:rsidR="00E76D06" w:rsidRPr="00E76D06" w:rsidRDefault="00E76D06" w:rsidP="00E76D06">
      <w:pPr>
        <w:autoSpaceDE w:val="0"/>
        <w:autoSpaceDN w:val="0"/>
        <w:adjustRightInd w:val="0"/>
        <w:ind w:left="426"/>
        <w:jc w:val="both"/>
        <w:rPr>
          <w:rFonts w:ascii="Arial" w:hAnsi="Arial" w:cs="Arial"/>
          <w:sz w:val="24"/>
        </w:rPr>
      </w:pPr>
    </w:p>
    <w:p w:rsidR="008B19EC" w:rsidRPr="00E76D06" w:rsidRDefault="00E76D06" w:rsidP="00E76D06">
      <w:pPr>
        <w:autoSpaceDE w:val="0"/>
        <w:autoSpaceDN w:val="0"/>
        <w:adjustRightInd w:val="0"/>
        <w:ind w:left="426"/>
        <w:jc w:val="both"/>
        <w:rPr>
          <w:rFonts w:ascii="Arial" w:hAnsi="Arial" w:cs="Arial"/>
          <w:sz w:val="32"/>
        </w:rPr>
      </w:pPr>
      <w:r w:rsidRPr="00E76D06">
        <w:rPr>
          <w:rFonts w:ascii="Arial" w:hAnsi="Arial" w:cs="Arial"/>
          <w:sz w:val="24"/>
        </w:rPr>
        <w:t>(2) 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w:t>
      </w:r>
    </w:p>
    <w:p w:rsidR="008B19EC" w:rsidRDefault="008B19EC" w:rsidP="008B19EC">
      <w:pPr>
        <w:autoSpaceDE w:val="0"/>
        <w:autoSpaceDN w:val="0"/>
        <w:adjustRightInd w:val="0"/>
        <w:ind w:left="426"/>
        <w:jc w:val="both"/>
        <w:rPr>
          <w:rFonts w:ascii="Arial" w:hAnsi="Arial" w:cs="Arial"/>
          <w:sz w:val="28"/>
        </w:rPr>
      </w:pPr>
    </w:p>
    <w:p w:rsidR="00E76D06" w:rsidRDefault="00E76D06" w:rsidP="00E76D06">
      <w:pPr>
        <w:pStyle w:val="Listenabsatz"/>
        <w:numPr>
          <w:ilvl w:val="0"/>
          <w:numId w:val="1"/>
        </w:numPr>
        <w:ind w:left="426" w:hanging="426"/>
        <w:jc w:val="both"/>
        <w:rPr>
          <w:rFonts w:ascii="Arial" w:hAnsi="Arial" w:cs="Arial"/>
          <w:b/>
          <w:sz w:val="24"/>
        </w:rPr>
      </w:pPr>
      <w:r>
        <w:rPr>
          <w:rFonts w:ascii="Arial" w:hAnsi="Arial" w:cs="Arial"/>
          <w:b/>
          <w:sz w:val="24"/>
        </w:rPr>
        <w:t>Löschung und Rückgabe von personenbezogenen Daten</w:t>
      </w:r>
    </w:p>
    <w:p w:rsidR="008B19EC" w:rsidRDefault="008B19EC" w:rsidP="008B19EC">
      <w:pPr>
        <w:autoSpaceDE w:val="0"/>
        <w:autoSpaceDN w:val="0"/>
        <w:adjustRightInd w:val="0"/>
        <w:ind w:left="426"/>
        <w:jc w:val="both"/>
        <w:rPr>
          <w:rFonts w:ascii="Arial" w:hAnsi="Arial" w:cs="Arial"/>
          <w:sz w:val="28"/>
        </w:rPr>
      </w:pPr>
    </w:p>
    <w:p w:rsidR="00E76D06" w:rsidRPr="00141886" w:rsidRDefault="00141886" w:rsidP="00141886">
      <w:pPr>
        <w:pStyle w:val="Listenabsatz"/>
        <w:autoSpaceDE w:val="0"/>
        <w:autoSpaceDN w:val="0"/>
        <w:adjustRightInd w:val="0"/>
        <w:ind w:left="426"/>
        <w:jc w:val="both"/>
        <w:rPr>
          <w:rFonts w:ascii="Arial" w:hAnsi="Arial" w:cs="Arial"/>
          <w:sz w:val="24"/>
        </w:rPr>
      </w:pPr>
      <w:r>
        <w:rPr>
          <w:rFonts w:ascii="Arial" w:hAnsi="Arial" w:cs="Arial"/>
          <w:sz w:val="24"/>
        </w:rPr>
        <w:t xml:space="preserve">(1) </w:t>
      </w:r>
      <w:r w:rsidR="00E76D06" w:rsidRPr="00141886">
        <w:rPr>
          <w:rFonts w:ascii="Arial" w:hAnsi="Arial" w:cs="Arial"/>
          <w:sz w:val="24"/>
        </w:rPr>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rsidR="00141886" w:rsidRPr="00141886" w:rsidRDefault="00141886" w:rsidP="00141886">
      <w:pPr>
        <w:autoSpaceDE w:val="0"/>
        <w:autoSpaceDN w:val="0"/>
        <w:adjustRightInd w:val="0"/>
        <w:ind w:left="426"/>
        <w:jc w:val="both"/>
        <w:rPr>
          <w:rFonts w:ascii="Arial" w:hAnsi="Arial" w:cs="Arial"/>
          <w:sz w:val="24"/>
        </w:rPr>
      </w:pPr>
    </w:p>
    <w:p w:rsidR="00141886" w:rsidRPr="00141886" w:rsidRDefault="00141886" w:rsidP="00141886">
      <w:pPr>
        <w:autoSpaceDE w:val="0"/>
        <w:autoSpaceDN w:val="0"/>
        <w:adjustRightInd w:val="0"/>
        <w:ind w:left="426"/>
        <w:jc w:val="both"/>
        <w:rPr>
          <w:rFonts w:ascii="Arial" w:hAnsi="Arial" w:cs="Arial"/>
          <w:sz w:val="24"/>
        </w:rPr>
      </w:pPr>
      <w:r>
        <w:rPr>
          <w:rFonts w:ascii="Arial" w:hAnsi="Arial" w:cs="Arial"/>
          <w:sz w:val="24"/>
        </w:rPr>
        <w:t xml:space="preserve">(2) </w:t>
      </w:r>
      <w:r w:rsidR="00E76D06" w:rsidRPr="00141886">
        <w:rPr>
          <w:rFonts w:ascii="Arial" w:hAnsi="Arial" w:cs="Arial"/>
          <w:sz w:val="24"/>
        </w:rPr>
        <w:t>Nach Abschluss der vertraglich vereinbarten</w:t>
      </w:r>
      <w:r w:rsidRPr="00141886">
        <w:rPr>
          <w:rFonts w:ascii="Arial" w:hAnsi="Arial" w:cs="Arial"/>
          <w:sz w:val="24"/>
        </w:rPr>
        <w:t xml:space="preserve"> </w:t>
      </w:r>
      <w:r w:rsidR="00E76D06" w:rsidRPr="00141886">
        <w:rPr>
          <w:rFonts w:ascii="Arial" w:hAnsi="Arial" w:cs="Arial"/>
          <w:sz w:val="24"/>
        </w:rPr>
        <w:t>Arbeiten oder früher nach Aufforderung durch den</w:t>
      </w:r>
      <w:r w:rsidRPr="00141886">
        <w:rPr>
          <w:rFonts w:ascii="Arial" w:hAnsi="Arial" w:cs="Arial"/>
          <w:sz w:val="24"/>
        </w:rPr>
        <w:t xml:space="preserve"> </w:t>
      </w:r>
      <w:r w:rsidR="00E76D06" w:rsidRPr="00141886">
        <w:rPr>
          <w:rFonts w:ascii="Arial" w:hAnsi="Arial" w:cs="Arial"/>
          <w:sz w:val="24"/>
        </w:rPr>
        <w:t>Auftraggeber – spätestens mit Beendigung der</w:t>
      </w:r>
      <w:r w:rsidRPr="00141886">
        <w:rPr>
          <w:rFonts w:ascii="Arial" w:hAnsi="Arial" w:cs="Arial"/>
          <w:sz w:val="24"/>
        </w:rPr>
        <w:t xml:space="preserve"> </w:t>
      </w:r>
      <w:r w:rsidR="00E76D06" w:rsidRPr="00141886">
        <w:rPr>
          <w:rFonts w:ascii="Arial" w:hAnsi="Arial" w:cs="Arial"/>
          <w:sz w:val="24"/>
        </w:rPr>
        <w:t>Leistungsvereinbarung – hat der Auftragnehmer</w:t>
      </w:r>
      <w:r w:rsidRPr="00141886">
        <w:rPr>
          <w:rFonts w:ascii="Arial" w:hAnsi="Arial" w:cs="Arial"/>
          <w:sz w:val="24"/>
        </w:rPr>
        <w:t xml:space="preserve"> </w:t>
      </w:r>
      <w:r w:rsidR="00E76D06" w:rsidRPr="00141886">
        <w:rPr>
          <w:rFonts w:ascii="Arial" w:hAnsi="Arial" w:cs="Arial"/>
          <w:sz w:val="24"/>
        </w:rPr>
        <w:t>sämtliche in seinen Besitz gelangten Unterlagen,</w:t>
      </w:r>
      <w:r w:rsidRPr="00141886">
        <w:rPr>
          <w:rFonts w:ascii="Arial" w:hAnsi="Arial" w:cs="Arial"/>
          <w:sz w:val="24"/>
        </w:rPr>
        <w:t xml:space="preserve"> </w:t>
      </w:r>
      <w:r w:rsidR="00E76D06" w:rsidRPr="00141886">
        <w:rPr>
          <w:rFonts w:ascii="Arial" w:hAnsi="Arial" w:cs="Arial"/>
          <w:sz w:val="24"/>
        </w:rPr>
        <w:t>erstellte Verarbeitungs- und Nutzungsergebnisse</w:t>
      </w:r>
      <w:r w:rsidRPr="00141886">
        <w:rPr>
          <w:rFonts w:ascii="Arial" w:hAnsi="Arial" w:cs="Arial"/>
          <w:sz w:val="24"/>
        </w:rPr>
        <w:t xml:space="preserve"> </w:t>
      </w:r>
      <w:r w:rsidR="00E76D06" w:rsidRPr="00141886">
        <w:rPr>
          <w:rFonts w:ascii="Arial" w:hAnsi="Arial" w:cs="Arial"/>
          <w:sz w:val="24"/>
        </w:rPr>
        <w:t>sowie Datenbestände, die im Zusammenhang mit</w:t>
      </w:r>
      <w:r w:rsidRPr="00141886">
        <w:rPr>
          <w:rFonts w:ascii="Arial" w:hAnsi="Arial" w:cs="Arial"/>
          <w:sz w:val="24"/>
        </w:rPr>
        <w:t xml:space="preserve"> </w:t>
      </w:r>
      <w:r w:rsidR="00E76D06" w:rsidRPr="00141886">
        <w:rPr>
          <w:rFonts w:ascii="Arial" w:hAnsi="Arial" w:cs="Arial"/>
          <w:sz w:val="24"/>
        </w:rPr>
        <w:t>dem Auftragsverhältnis stehen, dem Auftraggeber</w:t>
      </w:r>
      <w:r w:rsidRPr="00141886">
        <w:rPr>
          <w:rFonts w:ascii="Arial" w:hAnsi="Arial" w:cs="Arial"/>
          <w:sz w:val="24"/>
        </w:rPr>
        <w:t xml:space="preserve"> </w:t>
      </w:r>
      <w:r w:rsidR="00E76D06" w:rsidRPr="00141886">
        <w:rPr>
          <w:rFonts w:ascii="Arial" w:hAnsi="Arial" w:cs="Arial"/>
          <w:sz w:val="24"/>
        </w:rPr>
        <w:t>auszuhändigen oder nach vorheriger Zustimmung</w:t>
      </w:r>
      <w:r w:rsidRPr="00141886">
        <w:rPr>
          <w:rFonts w:ascii="Arial" w:hAnsi="Arial" w:cs="Arial"/>
          <w:sz w:val="24"/>
        </w:rPr>
        <w:t xml:space="preserve"> </w:t>
      </w:r>
      <w:r w:rsidR="00E76D06" w:rsidRPr="00141886">
        <w:rPr>
          <w:rFonts w:ascii="Arial" w:hAnsi="Arial" w:cs="Arial"/>
          <w:sz w:val="24"/>
        </w:rPr>
        <w:t>datenschutzgerecht zu vernichten. Gleiches gilt</w:t>
      </w:r>
      <w:r w:rsidRPr="00141886">
        <w:rPr>
          <w:rFonts w:ascii="Arial" w:hAnsi="Arial" w:cs="Arial"/>
          <w:sz w:val="24"/>
        </w:rPr>
        <w:t xml:space="preserve"> </w:t>
      </w:r>
      <w:r w:rsidR="00E76D06" w:rsidRPr="00141886">
        <w:rPr>
          <w:rFonts w:ascii="Arial" w:hAnsi="Arial" w:cs="Arial"/>
          <w:sz w:val="24"/>
        </w:rPr>
        <w:t>für Test- und Ausschussmaterial. Das Protokoll der</w:t>
      </w:r>
      <w:r w:rsidRPr="00141886">
        <w:rPr>
          <w:rFonts w:ascii="Arial" w:hAnsi="Arial" w:cs="Arial"/>
          <w:sz w:val="24"/>
        </w:rPr>
        <w:t xml:space="preserve"> </w:t>
      </w:r>
      <w:r w:rsidR="00E76D06" w:rsidRPr="00141886">
        <w:rPr>
          <w:rFonts w:ascii="Arial" w:hAnsi="Arial" w:cs="Arial"/>
          <w:sz w:val="24"/>
        </w:rPr>
        <w:t>Löschung ist auf Anforderung vorzulegen.</w:t>
      </w:r>
    </w:p>
    <w:p w:rsidR="00141886" w:rsidRPr="00141886" w:rsidRDefault="00141886" w:rsidP="00141886">
      <w:pPr>
        <w:pStyle w:val="Listenabsatz"/>
        <w:autoSpaceDE w:val="0"/>
        <w:autoSpaceDN w:val="0"/>
        <w:adjustRightInd w:val="0"/>
        <w:rPr>
          <w:rFonts w:ascii="OfficinaSansStd-Book" w:hAnsi="OfficinaSansStd-Book" w:cs="OfficinaSansStd-Book"/>
        </w:rPr>
      </w:pPr>
    </w:p>
    <w:p w:rsidR="00E76D06" w:rsidRPr="00141886" w:rsidRDefault="00E76D06" w:rsidP="00141886">
      <w:pPr>
        <w:autoSpaceDE w:val="0"/>
        <w:autoSpaceDN w:val="0"/>
        <w:adjustRightInd w:val="0"/>
        <w:ind w:left="426"/>
        <w:jc w:val="both"/>
        <w:rPr>
          <w:rFonts w:ascii="Arial" w:hAnsi="Arial" w:cs="Arial"/>
          <w:sz w:val="32"/>
        </w:rPr>
      </w:pPr>
      <w:r w:rsidRPr="00141886">
        <w:rPr>
          <w:rFonts w:ascii="Arial" w:hAnsi="Arial" w:cs="Arial"/>
          <w:sz w:val="24"/>
        </w:rPr>
        <w:t>(3) Dokumentationen, die dem Nachweis der auftrags-</w:t>
      </w:r>
      <w:r w:rsidR="00141886" w:rsidRPr="00141886">
        <w:rPr>
          <w:rFonts w:ascii="Arial" w:hAnsi="Arial" w:cs="Arial"/>
          <w:sz w:val="24"/>
        </w:rPr>
        <w:t xml:space="preserve"> </w:t>
      </w:r>
      <w:r w:rsidRPr="00141886">
        <w:rPr>
          <w:rFonts w:ascii="Arial" w:hAnsi="Arial" w:cs="Arial"/>
          <w:sz w:val="24"/>
        </w:rPr>
        <w:t>und ordnungsgemäßen Datenverarbeitung</w:t>
      </w:r>
      <w:r w:rsidR="00141886" w:rsidRPr="00141886">
        <w:rPr>
          <w:rFonts w:ascii="Arial" w:hAnsi="Arial" w:cs="Arial"/>
          <w:sz w:val="24"/>
        </w:rPr>
        <w:t xml:space="preserve"> </w:t>
      </w:r>
      <w:r w:rsidRPr="00141886">
        <w:rPr>
          <w:rFonts w:ascii="Arial" w:hAnsi="Arial" w:cs="Arial"/>
          <w:sz w:val="24"/>
        </w:rPr>
        <w:t>dienen, sind durch den Auftragnehmer entsprechend</w:t>
      </w:r>
      <w:r w:rsidR="00141886" w:rsidRPr="00141886">
        <w:rPr>
          <w:rFonts w:ascii="Arial" w:hAnsi="Arial" w:cs="Arial"/>
          <w:sz w:val="24"/>
        </w:rPr>
        <w:t xml:space="preserve"> </w:t>
      </w:r>
      <w:r w:rsidRPr="00141886">
        <w:rPr>
          <w:rFonts w:ascii="Arial" w:hAnsi="Arial" w:cs="Arial"/>
          <w:sz w:val="24"/>
        </w:rPr>
        <w:t>der jeweiligen Aufbewahrungsfristen über</w:t>
      </w:r>
      <w:r w:rsidR="00141886" w:rsidRPr="00141886">
        <w:rPr>
          <w:rFonts w:ascii="Arial" w:hAnsi="Arial" w:cs="Arial"/>
          <w:sz w:val="24"/>
        </w:rPr>
        <w:t xml:space="preserve"> </w:t>
      </w:r>
      <w:r w:rsidRPr="00141886">
        <w:rPr>
          <w:rFonts w:ascii="Arial" w:hAnsi="Arial" w:cs="Arial"/>
          <w:sz w:val="24"/>
        </w:rPr>
        <w:t>das Vertragsende hinaus aufzubewahren. Er kann</w:t>
      </w:r>
      <w:r w:rsidR="00141886" w:rsidRPr="00141886">
        <w:rPr>
          <w:rFonts w:ascii="Arial" w:hAnsi="Arial" w:cs="Arial"/>
          <w:sz w:val="24"/>
        </w:rPr>
        <w:t xml:space="preserve"> </w:t>
      </w:r>
      <w:r w:rsidRPr="00141886">
        <w:rPr>
          <w:rFonts w:ascii="Arial" w:hAnsi="Arial" w:cs="Arial"/>
          <w:sz w:val="24"/>
        </w:rPr>
        <w:t>sie zu seiner Entlastung bei Vertragsende dem Auftraggeber</w:t>
      </w:r>
      <w:r w:rsidR="00141886" w:rsidRPr="00141886">
        <w:rPr>
          <w:rFonts w:ascii="Arial" w:hAnsi="Arial" w:cs="Arial"/>
          <w:sz w:val="24"/>
        </w:rPr>
        <w:t xml:space="preserve"> </w:t>
      </w:r>
      <w:r w:rsidRPr="00141886">
        <w:rPr>
          <w:rFonts w:ascii="Arial" w:hAnsi="Arial" w:cs="Arial"/>
          <w:sz w:val="24"/>
        </w:rPr>
        <w:t>übergeben.</w:t>
      </w:r>
    </w:p>
    <w:p w:rsidR="00E76D06" w:rsidRDefault="00E76D06" w:rsidP="008B19EC">
      <w:pPr>
        <w:autoSpaceDE w:val="0"/>
        <w:autoSpaceDN w:val="0"/>
        <w:adjustRightInd w:val="0"/>
        <w:ind w:left="426"/>
        <w:jc w:val="both"/>
        <w:rPr>
          <w:rFonts w:ascii="Arial" w:hAnsi="Arial" w:cs="Arial"/>
          <w:sz w:val="28"/>
        </w:rPr>
      </w:pPr>
    </w:p>
    <w:p w:rsidR="00E76D06" w:rsidRDefault="00E76D06" w:rsidP="008B19EC">
      <w:pPr>
        <w:autoSpaceDE w:val="0"/>
        <w:autoSpaceDN w:val="0"/>
        <w:adjustRightInd w:val="0"/>
        <w:ind w:left="426"/>
        <w:jc w:val="both"/>
        <w:rPr>
          <w:rFonts w:ascii="Arial" w:hAnsi="Arial" w:cs="Arial"/>
          <w:sz w:val="28"/>
        </w:rPr>
      </w:pPr>
    </w:p>
    <w:p w:rsidR="00175DB0" w:rsidRDefault="00175DB0">
      <w:r>
        <w:br w:type="page"/>
      </w:r>
    </w:p>
    <w:p w:rsidR="00304436" w:rsidRDefault="00304436" w:rsidP="00304436"/>
    <w:p w:rsidR="00304436" w:rsidRDefault="00304436" w:rsidP="00304436"/>
    <w:p w:rsidR="00304436" w:rsidRDefault="00304436" w:rsidP="00304436">
      <w:r>
        <w:t>________________________________</w:t>
      </w:r>
    </w:p>
    <w:p w:rsidR="00304436" w:rsidRPr="00640F43" w:rsidRDefault="00304436" w:rsidP="00304436">
      <w:r>
        <w:t>Ort, Datum</w:t>
      </w:r>
    </w:p>
    <w:p w:rsidR="00304436" w:rsidRDefault="00304436" w:rsidP="00304436"/>
    <w:p w:rsidR="00304436" w:rsidRPr="00FF200A" w:rsidRDefault="002E1EEB" w:rsidP="00304436">
      <w:pPr>
        <w:rPr>
          <w:color w:val="FF0000"/>
        </w:rPr>
      </w:pPr>
      <w:r>
        <w:rPr>
          <w:noProof/>
        </w:rPr>
        <mc:AlternateContent>
          <mc:Choice Requires="wps">
            <w:drawing>
              <wp:anchor distT="45720" distB="45720" distL="114300" distR="114300" simplePos="0" relativeHeight="251661312" behindDoc="0" locked="0" layoutInCell="1" allowOverlap="1" wp14:anchorId="26BBC242" wp14:editId="0C182D2E">
                <wp:simplePos x="0" y="0"/>
                <wp:positionH relativeFrom="column">
                  <wp:posOffset>3181350</wp:posOffset>
                </wp:positionH>
                <wp:positionV relativeFrom="paragraph">
                  <wp:posOffset>129540</wp:posOffset>
                </wp:positionV>
                <wp:extent cx="2360930" cy="1404620"/>
                <wp:effectExtent l="0" t="0" r="0" b="889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E1EEB" w:rsidRDefault="002E1EEB" w:rsidP="002E1EEB">
                            <w:r>
                              <w:t>Auftragnehmer:</w:t>
                            </w:r>
                          </w:p>
                          <w:p w:rsidR="002E1EEB" w:rsidRDefault="002E1EEB" w:rsidP="002E1EEB">
                            <w:r>
                              <w:t>Volksmusikerbund NRW e.V.</w:t>
                            </w:r>
                          </w:p>
                          <w:p w:rsidR="002E1EEB" w:rsidRDefault="002E1EEB" w:rsidP="002E1EEB">
                            <w:r>
                              <w:t>Josef-</w:t>
                            </w:r>
                            <w:proofErr w:type="spellStart"/>
                            <w:r>
                              <w:t>Haydt</w:t>
                            </w:r>
                            <w:proofErr w:type="spellEnd"/>
                            <w:r>
                              <w:t>-Straße 2</w:t>
                            </w:r>
                          </w:p>
                          <w:p w:rsidR="002E1EEB" w:rsidRDefault="002E1EEB" w:rsidP="002E1EEB">
                            <w:r>
                              <w:t>48329 Havixbeck</w:t>
                            </w:r>
                          </w:p>
                          <w:p w:rsidR="002E1EEB" w:rsidRDefault="002E1EEB" w:rsidP="002E1EEB"/>
                          <w:p w:rsidR="002E1EEB" w:rsidRDefault="002E1EEB" w:rsidP="002E1EEB">
                            <w:pPr>
                              <w:pBdr>
                                <w:bottom w:val="single" w:sz="12" w:space="1" w:color="auto"/>
                              </w:pBdr>
                            </w:pPr>
                            <w:r>
                              <w:t xml:space="preserve">i.A. </w:t>
                            </w:r>
                            <w:r>
                              <w:rPr>
                                <w:noProof/>
                              </w:rPr>
                              <w:drawing>
                                <wp:inline distT="0" distB="0" distL="0" distR="0" wp14:anchorId="71AF5070" wp14:editId="6DADD8AA">
                                  <wp:extent cx="1876425" cy="3238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323850"/>
                                          </a:xfrm>
                                          <a:prstGeom prst="rect">
                                            <a:avLst/>
                                          </a:prstGeom>
                                          <a:noFill/>
                                          <a:ln>
                                            <a:noFill/>
                                          </a:ln>
                                        </pic:spPr>
                                      </pic:pic>
                                    </a:graphicData>
                                  </a:graphic>
                                </wp:inline>
                              </w:drawing>
                            </w:r>
                          </w:p>
                          <w:p w:rsidR="002E1EEB" w:rsidRDefault="002E1EEB" w:rsidP="002E1EEB">
                            <w:r>
                              <w:t>Jörg Holland-Moritz</w:t>
                            </w:r>
                            <w:r>
                              <w:br/>
                              <w:t>stellv. Geschäftsführer</w:t>
                            </w:r>
                          </w:p>
                          <w:p w:rsidR="002E1EEB" w:rsidRDefault="002E1EEB" w:rsidP="002E1EE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BBC242" id="_x0000_t202" coordsize="21600,21600" o:spt="202" path="m,l,21600r21600,l21600,xe">
                <v:stroke joinstyle="miter"/>
                <v:path gradientshapeok="t" o:connecttype="rect"/>
              </v:shapetype>
              <v:shape id="Textfeld 2" o:spid="_x0000_s1026" type="#_x0000_t202" style="position:absolute;margin-left:250.5pt;margin-top:10.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a8IAIAABwEAAAOAAAAZHJzL2Uyb0RvYy54bWysU9tuGyEQfa/Uf0C817t2bDdeeR2lTl1V&#10;Si9S0g9ggfWiAkMBezf9+gys41jtW1UeEDDD4cyZw/pmMJocpQ8KbE2nk5ISaTkIZfc1/fG4e3dN&#10;SYjMCqbBypo+yUBvNm/frHtXyRl0oIX0BEFsqHpX0y5GVxVF4J00LEzASYvBFrxhEbd+XwjPekQ3&#10;upiV5bLowQvngcsQ8PRuDNJNxm9byeO3tg0yEl1T5Bbz7PPcpLnYrFm198x1ip9osH9gYZiy+OgZ&#10;6o5FRg5e/QVlFPcQoI0TDqaAtlVc5hqwmmn5RzUPHXMy14LiBHeWKfw/WP71+N0TJbB3lFhmsEWP&#10;coit1ILMkjq9CxUmPThMi8MHGFJmqjS4e+A/A7Gw7Zjdy1vvoe8kE8humm4WF1dHnJBAmv4LCHyG&#10;HSJkoKH1JgGiGATRsUtP584gFcLxcHa1LFdXGOIYm87L+XKWe1ew6uW68yF+kmBIWtTUY+szPDve&#10;h5josOolJdMHrcROaZ03ft9stSdHhjbZ5ZErwCov07QlfU1Xi9kiI1tI97ODjIpoY61MTa/LNEZj&#10;JTk+WpFTIlN6XCMTbU/6JElGceLQDJiYRGtAPKFSHka74vfCRQf+NyU9WrWm4deBeUmJ/mxR7dV0&#10;Pk/ezpv54j1KQ/xlpLmMMMsRqqaRknG5jfk/jD29xa7sVNbrlcmJK1owy3j6Lsnjl/uc9fqpN88A&#10;AAD//wMAUEsDBBQABgAIAAAAIQDCAV114AAAAAoBAAAPAAAAZHJzL2Rvd25yZXYueG1sTI9NT8Mw&#10;DIbvSPyHyEhcEEsajTGVptP4unDbKBLHrMnaQuNUjbcVfj3mBEfbr14/T7GaQi+OfkxdRAPZTIHw&#10;WEfXYWOgen2+XoJIZNHZPqI38OUTrMrzs8LmLp5w449bagSXYMqtgZZoyKVMdeuDTbM4eOTbPo7B&#10;Eo9jI91oT1weeqmVWshgO+QPrR38Q+vrz+0hGPi+rx7XT1eU7TW967dNeKnqD2vM5cW0vgNBfqK/&#10;MPziMzqUzLSLB3RJ9AZuVMYuZECrOQgOLG81u+x4Mc8WIMtC/lcofwAAAP//AwBQSwECLQAUAAYA&#10;CAAAACEAtoM4kv4AAADhAQAAEwAAAAAAAAAAAAAAAAAAAAAAW0NvbnRlbnRfVHlwZXNdLnhtbFBL&#10;AQItABQABgAIAAAAIQA4/SH/1gAAAJQBAAALAAAAAAAAAAAAAAAAAC8BAABfcmVscy8ucmVsc1BL&#10;AQItABQABgAIAAAAIQAMdxa8IAIAABwEAAAOAAAAAAAAAAAAAAAAAC4CAABkcnMvZTJvRG9jLnht&#10;bFBLAQItABQABgAIAAAAIQDCAV114AAAAAoBAAAPAAAAAAAAAAAAAAAAAHoEAABkcnMvZG93bnJl&#10;di54bWxQSwUGAAAAAAQABADzAAAAhwUAAAAA&#10;" stroked="f">
                <v:textbox style="mso-fit-shape-to-text:t">
                  <w:txbxContent>
                    <w:p w:rsidR="002E1EEB" w:rsidRDefault="002E1EEB" w:rsidP="002E1EEB">
                      <w:r>
                        <w:t>Auftragnehmer:</w:t>
                      </w:r>
                    </w:p>
                    <w:p w:rsidR="002E1EEB" w:rsidRDefault="002E1EEB" w:rsidP="002E1EEB">
                      <w:r>
                        <w:t>Volksmusikerbund NRW e.V.</w:t>
                      </w:r>
                    </w:p>
                    <w:p w:rsidR="002E1EEB" w:rsidRDefault="002E1EEB" w:rsidP="002E1EEB">
                      <w:r>
                        <w:t>Josef-</w:t>
                      </w:r>
                      <w:proofErr w:type="spellStart"/>
                      <w:r>
                        <w:t>Haydt</w:t>
                      </w:r>
                      <w:proofErr w:type="spellEnd"/>
                      <w:r>
                        <w:t>-Straße 2</w:t>
                      </w:r>
                    </w:p>
                    <w:p w:rsidR="002E1EEB" w:rsidRDefault="002E1EEB" w:rsidP="002E1EEB">
                      <w:r>
                        <w:t>48329 Havixbeck</w:t>
                      </w:r>
                    </w:p>
                    <w:p w:rsidR="002E1EEB" w:rsidRDefault="002E1EEB" w:rsidP="002E1EEB"/>
                    <w:p w:rsidR="002E1EEB" w:rsidRDefault="002E1EEB" w:rsidP="002E1EEB">
                      <w:pPr>
                        <w:pBdr>
                          <w:bottom w:val="single" w:sz="12" w:space="1" w:color="auto"/>
                        </w:pBdr>
                      </w:pPr>
                      <w:r>
                        <w:t xml:space="preserve">i.A. </w:t>
                      </w:r>
                      <w:r>
                        <w:rPr>
                          <w:noProof/>
                        </w:rPr>
                        <w:drawing>
                          <wp:inline distT="0" distB="0" distL="0" distR="0" wp14:anchorId="71AF5070" wp14:editId="6DADD8AA">
                            <wp:extent cx="1876425" cy="3238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323850"/>
                                    </a:xfrm>
                                    <a:prstGeom prst="rect">
                                      <a:avLst/>
                                    </a:prstGeom>
                                    <a:noFill/>
                                    <a:ln>
                                      <a:noFill/>
                                    </a:ln>
                                  </pic:spPr>
                                </pic:pic>
                              </a:graphicData>
                            </a:graphic>
                          </wp:inline>
                        </w:drawing>
                      </w:r>
                    </w:p>
                    <w:p w:rsidR="002E1EEB" w:rsidRDefault="002E1EEB" w:rsidP="002E1EEB">
                      <w:r>
                        <w:t>Jörg Holland-Moritz</w:t>
                      </w:r>
                      <w:r>
                        <w:br/>
                        <w:t>stellv. Geschäftsführer</w:t>
                      </w:r>
                    </w:p>
                    <w:p w:rsidR="002E1EEB" w:rsidRDefault="002E1EEB" w:rsidP="002E1EEB"/>
                  </w:txbxContent>
                </v:textbox>
                <w10:wrap type="square"/>
              </v:shape>
            </w:pict>
          </mc:Fallback>
        </mc:AlternateContent>
      </w:r>
      <w:r w:rsidR="00304436">
        <w:rPr>
          <w:noProof/>
        </w:rPr>
        <mc:AlternateContent>
          <mc:Choice Requires="wps">
            <w:drawing>
              <wp:anchor distT="45720" distB="45720" distL="114300" distR="114300" simplePos="0" relativeHeight="251659264" behindDoc="0" locked="0" layoutInCell="1" allowOverlap="1" wp14:anchorId="41CB888B" wp14:editId="38421609">
                <wp:simplePos x="0" y="0"/>
                <wp:positionH relativeFrom="column">
                  <wp:posOffset>-18415</wp:posOffset>
                </wp:positionH>
                <wp:positionV relativeFrom="paragraph">
                  <wp:posOffset>152400</wp:posOffset>
                </wp:positionV>
                <wp:extent cx="2360930" cy="1404620"/>
                <wp:effectExtent l="0" t="0" r="0" b="88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04436" w:rsidRDefault="00304436" w:rsidP="00304436">
                            <w:r>
                              <w:t>Auftraggeber:</w:t>
                            </w:r>
                          </w:p>
                          <w:p w:rsidR="00304436" w:rsidRDefault="00304436" w:rsidP="00304436">
                            <w:pPr>
                              <w:pBdr>
                                <w:bottom w:val="single" w:sz="12" w:space="1" w:color="auto"/>
                              </w:pBdr>
                              <w:rPr>
                                <w:color w:val="FF0000"/>
                              </w:rPr>
                            </w:pPr>
                            <w:r w:rsidRPr="00347345">
                              <w:rPr>
                                <w:color w:val="FF0000"/>
                              </w:rPr>
                              <w:t>V</w:t>
                            </w:r>
                            <w:r w:rsidR="002E1EEB">
                              <w:rPr>
                                <w:color w:val="FF0000"/>
                              </w:rPr>
                              <w:t>erein</w:t>
                            </w:r>
                          </w:p>
                          <w:p w:rsidR="00304436" w:rsidRPr="00347345" w:rsidRDefault="00304436" w:rsidP="00304436">
                            <w:pPr>
                              <w:pBdr>
                                <w:bottom w:val="single" w:sz="12" w:space="1" w:color="auto"/>
                              </w:pBdr>
                              <w:rPr>
                                <w:color w:val="FF0000"/>
                              </w:rPr>
                            </w:pPr>
                          </w:p>
                          <w:p w:rsidR="00304436" w:rsidRDefault="00304436" w:rsidP="00304436">
                            <w:pPr>
                              <w:pBdr>
                                <w:bottom w:val="single" w:sz="12" w:space="1" w:color="auto"/>
                              </w:pBdr>
                            </w:pPr>
                          </w:p>
                          <w:p w:rsidR="00304436" w:rsidRDefault="00304436" w:rsidP="00304436">
                            <w:pPr>
                              <w:pBdr>
                                <w:bottom w:val="single" w:sz="12" w:space="1" w:color="auto"/>
                              </w:pBdr>
                            </w:pPr>
                          </w:p>
                          <w:p w:rsidR="00304436" w:rsidRDefault="00304436" w:rsidP="00304436">
                            <w:pPr>
                              <w:pBdr>
                                <w:bottom w:val="single" w:sz="12" w:space="1" w:color="auto"/>
                              </w:pBdr>
                            </w:pPr>
                          </w:p>
                          <w:p w:rsidR="00304436" w:rsidRDefault="00304436" w:rsidP="00304436">
                            <w:pPr>
                              <w:pBdr>
                                <w:bottom w:val="single" w:sz="12" w:space="1" w:color="auto"/>
                              </w:pBdr>
                            </w:pPr>
                          </w:p>
                          <w:p w:rsidR="00304436" w:rsidRDefault="00304436" w:rsidP="00304436">
                            <w:r>
                              <w:t>Name</w:t>
                            </w:r>
                          </w:p>
                          <w:p w:rsidR="00304436" w:rsidRDefault="00304436" w:rsidP="00304436">
                            <w:r>
                              <w:t>Funktion</w:t>
                            </w:r>
                          </w:p>
                          <w:p w:rsidR="00304436" w:rsidRDefault="00304436" w:rsidP="0030443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CB888B" id="_x0000_s1027" type="#_x0000_t202" style="position:absolute;margin-left:-1.45pt;margin-top:1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09JQIAACU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pFYk8aJ2NYgjCuZg9C3+M1y04P5Q0qNnK+p/75mTlOgv&#10;BkVfTmezaPK0mc2vUSHiLiP1ZYQZjlAVDZSMy01IHyPJYe+wOVuVZHtlcqKMXkxqnv5NNPvlPmW9&#10;/u71MwAAAP//AwBQSwMEFAAGAAgAAAAhANup0yDeAAAACQEAAA8AAABkcnMvZG93bnJldi54bWxM&#10;j81OwzAQhO9IvIO1SFxQ69RAVUKcqvxduLUEieM22SaBeB3Fbht4erYnOO7MaPabbDm6Th1oCK1n&#10;C7NpAoq49FXLtYXi7WWyABUicoWdZ7LwTQGW+flZhmnlj7ymwybWSko4pGihibFPtQ5lQw7D1PfE&#10;4u384DDKOdS6GvAo5a7TJknm2mHL8qHBnh4bKr82e2fh56F4Wj1fxdnOxA/zvnavRfmJ1l5ejKt7&#10;UJHG+BeGE76gQy5MW7/nKqjOwsTcSdKCuZFJ4l/PFyJsT8KtAZ1n+v+C/BcAAP//AwBQSwECLQAU&#10;AAYACAAAACEAtoM4kv4AAADhAQAAEwAAAAAAAAAAAAAAAAAAAAAAW0NvbnRlbnRfVHlwZXNdLnht&#10;bFBLAQItABQABgAIAAAAIQA4/SH/1gAAAJQBAAALAAAAAAAAAAAAAAAAAC8BAABfcmVscy8ucmVs&#10;c1BLAQItABQABgAIAAAAIQAMci09JQIAACUEAAAOAAAAAAAAAAAAAAAAAC4CAABkcnMvZTJvRG9j&#10;LnhtbFBLAQItABQABgAIAAAAIQDbqdMg3gAAAAkBAAAPAAAAAAAAAAAAAAAAAH8EAABkcnMvZG93&#10;bnJldi54bWxQSwUGAAAAAAQABADzAAAAigUAAAAA&#10;" stroked="f">
                <v:textbox style="mso-fit-shape-to-text:t">
                  <w:txbxContent>
                    <w:p w:rsidR="00304436" w:rsidRDefault="00304436" w:rsidP="00304436">
                      <w:r>
                        <w:t>Auftraggeber:</w:t>
                      </w:r>
                    </w:p>
                    <w:p w:rsidR="00304436" w:rsidRDefault="00304436" w:rsidP="00304436">
                      <w:pPr>
                        <w:pBdr>
                          <w:bottom w:val="single" w:sz="12" w:space="1" w:color="auto"/>
                        </w:pBdr>
                        <w:rPr>
                          <w:color w:val="FF0000"/>
                        </w:rPr>
                      </w:pPr>
                      <w:r w:rsidRPr="00347345">
                        <w:rPr>
                          <w:color w:val="FF0000"/>
                        </w:rPr>
                        <w:t>V</w:t>
                      </w:r>
                      <w:r w:rsidR="002E1EEB">
                        <w:rPr>
                          <w:color w:val="FF0000"/>
                        </w:rPr>
                        <w:t>erein</w:t>
                      </w:r>
                    </w:p>
                    <w:p w:rsidR="00304436" w:rsidRPr="00347345" w:rsidRDefault="00304436" w:rsidP="00304436">
                      <w:pPr>
                        <w:pBdr>
                          <w:bottom w:val="single" w:sz="12" w:space="1" w:color="auto"/>
                        </w:pBdr>
                        <w:rPr>
                          <w:color w:val="FF0000"/>
                        </w:rPr>
                      </w:pPr>
                    </w:p>
                    <w:p w:rsidR="00304436" w:rsidRDefault="00304436" w:rsidP="00304436">
                      <w:pPr>
                        <w:pBdr>
                          <w:bottom w:val="single" w:sz="12" w:space="1" w:color="auto"/>
                        </w:pBdr>
                      </w:pPr>
                    </w:p>
                    <w:p w:rsidR="00304436" w:rsidRDefault="00304436" w:rsidP="00304436">
                      <w:pPr>
                        <w:pBdr>
                          <w:bottom w:val="single" w:sz="12" w:space="1" w:color="auto"/>
                        </w:pBdr>
                      </w:pPr>
                    </w:p>
                    <w:p w:rsidR="00304436" w:rsidRDefault="00304436" w:rsidP="00304436">
                      <w:pPr>
                        <w:pBdr>
                          <w:bottom w:val="single" w:sz="12" w:space="1" w:color="auto"/>
                        </w:pBdr>
                      </w:pPr>
                    </w:p>
                    <w:p w:rsidR="00304436" w:rsidRDefault="00304436" w:rsidP="00304436">
                      <w:pPr>
                        <w:pBdr>
                          <w:bottom w:val="single" w:sz="12" w:space="1" w:color="auto"/>
                        </w:pBdr>
                      </w:pPr>
                    </w:p>
                    <w:p w:rsidR="00304436" w:rsidRDefault="00304436" w:rsidP="00304436">
                      <w:r>
                        <w:t>Name</w:t>
                      </w:r>
                    </w:p>
                    <w:p w:rsidR="00304436" w:rsidRDefault="00304436" w:rsidP="00304436">
                      <w:r>
                        <w:t>Funktion</w:t>
                      </w:r>
                    </w:p>
                    <w:p w:rsidR="00304436" w:rsidRDefault="00304436" w:rsidP="00304436"/>
                  </w:txbxContent>
                </v:textbox>
                <w10:wrap type="square"/>
              </v:shape>
            </w:pict>
          </mc:Fallback>
        </mc:AlternateContent>
      </w:r>
    </w:p>
    <w:p w:rsidR="00304436" w:rsidRPr="00640F43" w:rsidRDefault="00304436" w:rsidP="00304436"/>
    <w:p w:rsidR="00304436" w:rsidRPr="00640F43" w:rsidRDefault="00304436" w:rsidP="00304436"/>
    <w:p w:rsidR="00304436" w:rsidRPr="00640F43" w:rsidRDefault="00304436" w:rsidP="00304436"/>
    <w:p w:rsidR="00304436" w:rsidRPr="00441C62" w:rsidRDefault="00304436" w:rsidP="00304436">
      <w:pPr>
        <w:rPr>
          <w:color w:val="FF0000"/>
        </w:rPr>
      </w:pPr>
    </w:p>
    <w:p w:rsidR="00304436" w:rsidRPr="00441C62" w:rsidRDefault="00304436" w:rsidP="00304436">
      <w:pPr>
        <w:rPr>
          <w:color w:val="FF0000"/>
        </w:rPr>
      </w:pPr>
    </w:p>
    <w:p w:rsidR="009955E9" w:rsidRDefault="009955E9" w:rsidP="008B19EC">
      <w:pPr>
        <w:autoSpaceDE w:val="0"/>
        <w:autoSpaceDN w:val="0"/>
        <w:adjustRightInd w:val="0"/>
        <w:ind w:left="426"/>
        <w:jc w:val="both"/>
        <w:rPr>
          <w:rFonts w:ascii="Arial" w:hAnsi="Arial" w:cs="Arial"/>
          <w:sz w:val="28"/>
        </w:rPr>
      </w:pPr>
    </w:p>
    <w:p w:rsidR="00E76D06" w:rsidRDefault="00E76D06" w:rsidP="008B19EC">
      <w:pPr>
        <w:autoSpaceDE w:val="0"/>
        <w:autoSpaceDN w:val="0"/>
        <w:adjustRightInd w:val="0"/>
        <w:ind w:left="426"/>
        <w:jc w:val="both"/>
        <w:rPr>
          <w:rFonts w:ascii="Arial" w:hAnsi="Arial" w:cs="Arial"/>
          <w:sz w:val="28"/>
        </w:rPr>
      </w:pPr>
    </w:p>
    <w:p w:rsidR="00E76D06" w:rsidRDefault="00E76D06" w:rsidP="008B19EC">
      <w:pPr>
        <w:autoSpaceDE w:val="0"/>
        <w:autoSpaceDN w:val="0"/>
        <w:adjustRightInd w:val="0"/>
        <w:ind w:left="426"/>
        <w:jc w:val="both"/>
        <w:rPr>
          <w:rFonts w:ascii="Arial" w:hAnsi="Arial" w:cs="Arial"/>
          <w:sz w:val="28"/>
        </w:rPr>
      </w:pPr>
    </w:p>
    <w:p w:rsidR="00E76D06" w:rsidRDefault="00E76D06" w:rsidP="008B19EC">
      <w:pPr>
        <w:autoSpaceDE w:val="0"/>
        <w:autoSpaceDN w:val="0"/>
        <w:adjustRightInd w:val="0"/>
        <w:ind w:left="426"/>
        <w:jc w:val="both"/>
        <w:rPr>
          <w:rFonts w:ascii="Arial" w:hAnsi="Arial" w:cs="Arial"/>
          <w:sz w:val="28"/>
        </w:rPr>
      </w:pPr>
    </w:p>
    <w:p w:rsidR="00E76D06" w:rsidRDefault="00E76D06" w:rsidP="008B19EC">
      <w:pPr>
        <w:autoSpaceDE w:val="0"/>
        <w:autoSpaceDN w:val="0"/>
        <w:adjustRightInd w:val="0"/>
        <w:ind w:left="426"/>
        <w:jc w:val="both"/>
        <w:rPr>
          <w:rFonts w:ascii="Arial" w:hAnsi="Arial" w:cs="Arial"/>
          <w:sz w:val="28"/>
        </w:rPr>
      </w:pPr>
    </w:p>
    <w:p w:rsidR="00E76D06" w:rsidRDefault="00E76D06" w:rsidP="008B19EC">
      <w:pPr>
        <w:autoSpaceDE w:val="0"/>
        <w:autoSpaceDN w:val="0"/>
        <w:adjustRightInd w:val="0"/>
        <w:ind w:left="426"/>
        <w:jc w:val="both"/>
        <w:rPr>
          <w:rFonts w:ascii="Arial" w:hAnsi="Arial" w:cs="Arial"/>
          <w:sz w:val="28"/>
        </w:rPr>
      </w:pPr>
    </w:p>
    <w:p w:rsidR="00E76D06" w:rsidRDefault="00E76D06" w:rsidP="008B19EC">
      <w:pPr>
        <w:autoSpaceDE w:val="0"/>
        <w:autoSpaceDN w:val="0"/>
        <w:adjustRightInd w:val="0"/>
        <w:ind w:left="426"/>
        <w:jc w:val="both"/>
        <w:rPr>
          <w:rFonts w:ascii="Arial" w:hAnsi="Arial" w:cs="Arial"/>
          <w:sz w:val="28"/>
        </w:rPr>
      </w:pPr>
    </w:p>
    <w:p w:rsidR="00E76D06" w:rsidRPr="008B19EC" w:rsidRDefault="00E76D06" w:rsidP="008B19EC">
      <w:pPr>
        <w:autoSpaceDE w:val="0"/>
        <w:autoSpaceDN w:val="0"/>
        <w:adjustRightInd w:val="0"/>
        <w:ind w:left="426"/>
        <w:jc w:val="both"/>
        <w:rPr>
          <w:rFonts w:ascii="Arial" w:hAnsi="Arial" w:cs="Arial"/>
          <w:sz w:val="28"/>
        </w:rPr>
      </w:pPr>
      <w:bookmarkStart w:id="0" w:name="_GoBack"/>
      <w:bookmarkEnd w:id="0"/>
    </w:p>
    <w:sectPr w:rsidR="00E76D06" w:rsidRPr="008B19E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421" w:rsidRDefault="00561421" w:rsidP="00A10EBB">
      <w:r>
        <w:separator/>
      </w:r>
    </w:p>
  </w:endnote>
  <w:endnote w:type="continuationSeparator" w:id="0">
    <w:p w:rsidR="00561421" w:rsidRDefault="00561421" w:rsidP="00A1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Std-Boo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421" w:rsidRDefault="00561421" w:rsidP="00A10EBB">
      <w:r>
        <w:separator/>
      </w:r>
    </w:p>
  </w:footnote>
  <w:footnote w:type="continuationSeparator" w:id="0">
    <w:p w:rsidR="00561421" w:rsidRDefault="00561421" w:rsidP="00A10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389463"/>
      <w:docPartObj>
        <w:docPartGallery w:val="Page Numbers (Top of Page)"/>
        <w:docPartUnique/>
      </w:docPartObj>
    </w:sdtPr>
    <w:sdtEndPr/>
    <w:sdtContent>
      <w:p w:rsidR="00A10EBB" w:rsidRDefault="00A10EBB">
        <w:pPr>
          <w:pStyle w:val="Kopfzeile"/>
          <w:jc w:val="center"/>
        </w:pPr>
        <w:r>
          <w:fldChar w:fldCharType="begin"/>
        </w:r>
        <w:r>
          <w:instrText>PAGE   \* MERGEFORMAT</w:instrText>
        </w:r>
        <w:r>
          <w:fldChar w:fldCharType="separate"/>
        </w:r>
        <w:r w:rsidR="009955E9">
          <w:rPr>
            <w:noProof/>
          </w:rPr>
          <w:t>7</w:t>
        </w:r>
        <w:r>
          <w:fldChar w:fldCharType="end"/>
        </w:r>
      </w:p>
    </w:sdtContent>
  </w:sdt>
  <w:p w:rsidR="00A10EBB" w:rsidRDefault="00A10E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2B5"/>
    <w:multiLevelType w:val="hybridMultilevel"/>
    <w:tmpl w:val="D486C71E"/>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C76A66"/>
    <w:multiLevelType w:val="hybridMultilevel"/>
    <w:tmpl w:val="18329E98"/>
    <w:lvl w:ilvl="0" w:tplc="9570840A">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14EE2D02"/>
    <w:multiLevelType w:val="hybridMultilevel"/>
    <w:tmpl w:val="EB2CB0A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3103B2"/>
    <w:multiLevelType w:val="hybridMultilevel"/>
    <w:tmpl w:val="F71466BA"/>
    <w:lvl w:ilvl="0" w:tplc="4DDA002E">
      <w:start w:val="1"/>
      <w:numFmt w:val="bullet"/>
      <w:lvlText w:val=""/>
      <w:lvlJc w:val="left"/>
      <w:pPr>
        <w:ind w:left="14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4D1461"/>
    <w:multiLevelType w:val="hybridMultilevel"/>
    <w:tmpl w:val="400C5AE0"/>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4470D7"/>
    <w:multiLevelType w:val="hybridMultilevel"/>
    <w:tmpl w:val="7CF4FD12"/>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6B5066"/>
    <w:multiLevelType w:val="hybridMultilevel"/>
    <w:tmpl w:val="4920DE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495C5D"/>
    <w:multiLevelType w:val="hybridMultilevel"/>
    <w:tmpl w:val="BF5EFD3C"/>
    <w:lvl w:ilvl="0" w:tplc="BB1CBF34">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8" w15:restartNumberingAfterBreak="0">
    <w:nsid w:val="488B322B"/>
    <w:multiLevelType w:val="hybridMultilevel"/>
    <w:tmpl w:val="BB02C984"/>
    <w:lvl w:ilvl="0" w:tplc="8398F7C4">
      <w:start w:val="1"/>
      <w:numFmt w:val="lowerLetter"/>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 w15:restartNumberingAfterBreak="0">
    <w:nsid w:val="504354BC"/>
    <w:multiLevelType w:val="hybridMultilevel"/>
    <w:tmpl w:val="BB02C984"/>
    <w:lvl w:ilvl="0" w:tplc="8398F7C4">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0" w15:restartNumberingAfterBreak="0">
    <w:nsid w:val="523D4674"/>
    <w:multiLevelType w:val="hybridMultilevel"/>
    <w:tmpl w:val="71D8E7E4"/>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0B66DBA"/>
    <w:multiLevelType w:val="hybridMultilevel"/>
    <w:tmpl w:val="4296D9A4"/>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B93ECC"/>
    <w:multiLevelType w:val="hybridMultilevel"/>
    <w:tmpl w:val="53426C7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3" w15:restartNumberingAfterBreak="0">
    <w:nsid w:val="6C7D565E"/>
    <w:multiLevelType w:val="hybridMultilevel"/>
    <w:tmpl w:val="890C3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C9D1310"/>
    <w:multiLevelType w:val="hybridMultilevel"/>
    <w:tmpl w:val="3BE41FF0"/>
    <w:lvl w:ilvl="0" w:tplc="B582D184">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5" w15:restartNumberingAfterBreak="0">
    <w:nsid w:val="72852FE2"/>
    <w:multiLevelType w:val="hybridMultilevel"/>
    <w:tmpl w:val="24066A1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73FD70E2"/>
    <w:multiLevelType w:val="hybridMultilevel"/>
    <w:tmpl w:val="60AAB7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5923737"/>
    <w:multiLevelType w:val="hybridMultilevel"/>
    <w:tmpl w:val="05B08A6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5BA3F75"/>
    <w:multiLevelType w:val="hybridMultilevel"/>
    <w:tmpl w:val="1EE20D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15"/>
  </w:num>
  <w:num w:numId="4">
    <w:abstractNumId w:val="14"/>
  </w:num>
  <w:num w:numId="5">
    <w:abstractNumId w:val="4"/>
  </w:num>
  <w:num w:numId="6">
    <w:abstractNumId w:val="11"/>
  </w:num>
  <w:num w:numId="7">
    <w:abstractNumId w:val="17"/>
  </w:num>
  <w:num w:numId="8">
    <w:abstractNumId w:val="3"/>
  </w:num>
  <w:num w:numId="9">
    <w:abstractNumId w:val="12"/>
  </w:num>
  <w:num w:numId="10">
    <w:abstractNumId w:val="1"/>
  </w:num>
  <w:num w:numId="11">
    <w:abstractNumId w:val="10"/>
  </w:num>
  <w:num w:numId="12">
    <w:abstractNumId w:val="5"/>
  </w:num>
  <w:num w:numId="13">
    <w:abstractNumId w:val="0"/>
  </w:num>
  <w:num w:numId="14">
    <w:abstractNumId w:val="8"/>
  </w:num>
  <w:num w:numId="15">
    <w:abstractNumId w:val="9"/>
  </w:num>
  <w:num w:numId="16">
    <w:abstractNumId w:val="18"/>
  </w:num>
  <w:num w:numId="17">
    <w:abstractNumId w:val="16"/>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F9"/>
    <w:rsid w:val="00034994"/>
    <w:rsid w:val="00141886"/>
    <w:rsid w:val="00175DB0"/>
    <w:rsid w:val="00232E60"/>
    <w:rsid w:val="002928AA"/>
    <w:rsid w:val="002C30F9"/>
    <w:rsid w:val="002E1EEB"/>
    <w:rsid w:val="00304436"/>
    <w:rsid w:val="004D7DD1"/>
    <w:rsid w:val="004E24E1"/>
    <w:rsid w:val="00561421"/>
    <w:rsid w:val="005B4F2C"/>
    <w:rsid w:val="007178F0"/>
    <w:rsid w:val="008A38F9"/>
    <w:rsid w:val="008B19EC"/>
    <w:rsid w:val="008B2B63"/>
    <w:rsid w:val="00942356"/>
    <w:rsid w:val="00944048"/>
    <w:rsid w:val="009752A9"/>
    <w:rsid w:val="009955E9"/>
    <w:rsid w:val="00A10EBB"/>
    <w:rsid w:val="00A50309"/>
    <w:rsid w:val="00B4332B"/>
    <w:rsid w:val="00BD4291"/>
    <w:rsid w:val="00BD75EF"/>
    <w:rsid w:val="00C74A3D"/>
    <w:rsid w:val="00CE11B7"/>
    <w:rsid w:val="00D32EB8"/>
    <w:rsid w:val="00D433DD"/>
    <w:rsid w:val="00E76D06"/>
    <w:rsid w:val="00E95D71"/>
    <w:rsid w:val="00F00875"/>
    <w:rsid w:val="00F5787A"/>
    <w:rsid w:val="00F84B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2FF9"/>
  <w15:chartTrackingRefBased/>
  <w15:docId w15:val="{CE577595-B463-427C-954F-0F72A7AA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0087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38F9"/>
    <w:pPr>
      <w:ind w:left="720"/>
      <w:contextualSpacing/>
    </w:pPr>
  </w:style>
  <w:style w:type="paragraph" w:customStyle="1" w:styleId="berschrift0">
    <w:name w:val="Überschrift 0"/>
    <w:basedOn w:val="berschrift1"/>
    <w:rsid w:val="00F00875"/>
    <w:pPr>
      <w:keepLines w:val="0"/>
      <w:suppressLineNumbers/>
      <w:spacing w:before="0" w:after="240"/>
      <w:outlineLvl w:val="9"/>
    </w:pPr>
    <w:rPr>
      <w:rFonts w:ascii="Helvetica" w:eastAsia="Times New Roman" w:hAnsi="Helvetica" w:cs="Times New Roman"/>
      <w:b/>
      <w:color w:val="FF0000"/>
      <w:sz w:val="34"/>
      <w:szCs w:val="20"/>
      <w:lang w:eastAsia="de-DE"/>
    </w:rPr>
  </w:style>
  <w:style w:type="paragraph" w:styleId="Titel">
    <w:name w:val="Title"/>
    <w:basedOn w:val="Standard"/>
    <w:link w:val="TitelZchn"/>
    <w:qFormat/>
    <w:rsid w:val="00F00875"/>
    <w:pPr>
      <w:jc w:val="center"/>
    </w:pPr>
    <w:rPr>
      <w:rFonts w:ascii="Arial" w:eastAsia="Times New Roman" w:hAnsi="Arial" w:cs="Times New Roman"/>
      <w:b/>
      <w:sz w:val="24"/>
      <w:szCs w:val="20"/>
      <w:lang w:eastAsia="de-DE"/>
    </w:rPr>
  </w:style>
  <w:style w:type="character" w:customStyle="1" w:styleId="TitelZchn">
    <w:name w:val="Titel Zchn"/>
    <w:basedOn w:val="Absatz-Standardschriftart"/>
    <w:link w:val="Titel"/>
    <w:rsid w:val="00F00875"/>
    <w:rPr>
      <w:rFonts w:ascii="Arial" w:eastAsia="Times New Roman" w:hAnsi="Arial" w:cs="Times New Roman"/>
      <w:b/>
      <w:sz w:val="24"/>
      <w:szCs w:val="20"/>
      <w:lang w:eastAsia="de-DE"/>
    </w:rPr>
  </w:style>
  <w:style w:type="character" w:customStyle="1" w:styleId="berschrift1Zchn">
    <w:name w:val="Überschrift 1 Zchn"/>
    <w:basedOn w:val="Absatz-Standardschriftart"/>
    <w:link w:val="berschrift1"/>
    <w:uiPriority w:val="9"/>
    <w:rsid w:val="00F00875"/>
    <w:rPr>
      <w:rFonts w:asciiTheme="majorHAnsi" w:eastAsiaTheme="majorEastAsia" w:hAnsiTheme="majorHAnsi" w:cstheme="majorBidi"/>
      <w:color w:val="2E74B5" w:themeColor="accent1" w:themeShade="BF"/>
      <w:sz w:val="32"/>
      <w:szCs w:val="32"/>
    </w:rPr>
  </w:style>
  <w:style w:type="paragraph" w:styleId="Textkrper">
    <w:name w:val="Body Text"/>
    <w:basedOn w:val="Standard"/>
    <w:link w:val="TextkrperZchn"/>
    <w:qFormat/>
    <w:rsid w:val="00F00875"/>
    <w:pPr>
      <w:spacing w:before="60" w:line="288" w:lineRule="auto"/>
      <w:jc w:val="both"/>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F00875"/>
    <w:rPr>
      <w:rFonts w:ascii="Arial" w:eastAsia="Times New Roman" w:hAnsi="Arial" w:cs="Times New Roman"/>
      <w:szCs w:val="20"/>
      <w:lang w:eastAsia="de-DE"/>
    </w:rPr>
  </w:style>
  <w:style w:type="paragraph" w:styleId="Kopfzeile">
    <w:name w:val="header"/>
    <w:basedOn w:val="Standard"/>
    <w:link w:val="KopfzeileZchn"/>
    <w:uiPriority w:val="99"/>
    <w:unhideWhenUsed/>
    <w:rsid w:val="00A10EBB"/>
    <w:pPr>
      <w:tabs>
        <w:tab w:val="center" w:pos="4536"/>
        <w:tab w:val="right" w:pos="9072"/>
      </w:tabs>
    </w:pPr>
  </w:style>
  <w:style w:type="character" w:customStyle="1" w:styleId="KopfzeileZchn">
    <w:name w:val="Kopfzeile Zchn"/>
    <w:basedOn w:val="Absatz-Standardschriftart"/>
    <w:link w:val="Kopfzeile"/>
    <w:uiPriority w:val="99"/>
    <w:rsid w:val="00A10EBB"/>
  </w:style>
  <w:style w:type="paragraph" w:styleId="Fuzeile">
    <w:name w:val="footer"/>
    <w:basedOn w:val="Standard"/>
    <w:link w:val="FuzeileZchn"/>
    <w:uiPriority w:val="99"/>
    <w:unhideWhenUsed/>
    <w:rsid w:val="00A10EBB"/>
    <w:pPr>
      <w:tabs>
        <w:tab w:val="center" w:pos="4536"/>
        <w:tab w:val="right" w:pos="9072"/>
      </w:tabs>
    </w:pPr>
  </w:style>
  <w:style w:type="character" w:customStyle="1" w:styleId="FuzeileZchn">
    <w:name w:val="Fußzeile Zchn"/>
    <w:basedOn w:val="Absatz-Standardschriftart"/>
    <w:link w:val="Fuzeile"/>
    <w:uiPriority w:val="99"/>
    <w:rsid w:val="00A10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perso@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24BED-79E1-4F59-90E5-C082CC5B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1964</Words>
  <Characters>12378</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Kelemen</dc:creator>
  <cp:keywords/>
  <dc:description/>
  <cp:lastModifiedBy>Jörg Holland-Moritz</cp:lastModifiedBy>
  <cp:revision>6</cp:revision>
  <dcterms:created xsi:type="dcterms:W3CDTF">2018-05-20T10:47:00Z</dcterms:created>
  <dcterms:modified xsi:type="dcterms:W3CDTF">2018-05-20T12:10:00Z</dcterms:modified>
</cp:coreProperties>
</file>